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7C1E" w14:textId="77777777" w:rsidR="00910991" w:rsidRPr="00910991" w:rsidRDefault="00910991" w:rsidP="00391776">
      <w:pPr>
        <w:rPr>
          <w:rFonts w:ascii="Arial" w:hAnsi="Arial" w:cs="Arial"/>
          <w:bCs/>
          <w:sz w:val="22"/>
          <w:szCs w:val="22"/>
        </w:rPr>
      </w:pPr>
    </w:p>
    <w:p w14:paraId="27F2908A" w14:textId="557097C6" w:rsidR="00AE63BD" w:rsidRPr="00DA70C2" w:rsidRDefault="008425B9" w:rsidP="00391776">
      <w:pPr>
        <w:rPr>
          <w:rFonts w:ascii="Arial" w:hAnsi="Arial" w:cs="Arial"/>
          <w:b/>
          <w:sz w:val="22"/>
          <w:szCs w:val="22"/>
        </w:rPr>
      </w:pPr>
      <w:r w:rsidRPr="00DA70C2">
        <w:rPr>
          <w:rFonts w:ascii="Arial" w:hAnsi="Arial" w:cs="Arial"/>
          <w:b/>
          <w:sz w:val="22"/>
          <w:szCs w:val="22"/>
        </w:rPr>
        <w:t xml:space="preserve">RESIDUES </w:t>
      </w:r>
      <w:r w:rsidR="00391776">
        <w:rPr>
          <w:rFonts w:ascii="Arial" w:hAnsi="Arial" w:cs="Arial"/>
          <w:b/>
          <w:sz w:val="22"/>
          <w:szCs w:val="22"/>
        </w:rPr>
        <w:t>OVERALL SUMMARY (ROS)</w:t>
      </w:r>
    </w:p>
    <w:p w14:paraId="4FC618CE" w14:textId="5EDCE49A" w:rsidR="00AE63BD" w:rsidRDefault="00AE63BD">
      <w:pPr>
        <w:rPr>
          <w:rFonts w:ascii="Arial" w:hAnsi="Arial" w:cs="Arial"/>
          <w:sz w:val="22"/>
          <w:szCs w:val="22"/>
        </w:rPr>
      </w:pPr>
    </w:p>
    <w:p w14:paraId="06D552CD" w14:textId="77777777" w:rsidR="00DC50EF" w:rsidRPr="00DC50EF" w:rsidRDefault="00DC50EF" w:rsidP="00DC50EF">
      <w:pPr>
        <w:rPr>
          <w:rFonts w:ascii="Arial" w:hAnsi="Arial" w:cs="Arial"/>
          <w:b/>
          <w:bCs/>
          <w:sz w:val="22"/>
          <w:szCs w:val="22"/>
        </w:rPr>
      </w:pPr>
      <w:r w:rsidRPr="00DC50EF">
        <w:rPr>
          <w:rFonts w:ascii="Arial" w:hAnsi="Arial" w:cs="Arial"/>
          <w:b/>
          <w:bCs/>
          <w:sz w:val="22"/>
          <w:szCs w:val="22"/>
        </w:rPr>
        <w:t>General Instructions</w:t>
      </w:r>
    </w:p>
    <w:p w14:paraId="7ADD8731" w14:textId="77777777" w:rsidR="00DC50EF" w:rsidRDefault="00DC50EF" w:rsidP="00DC50EF">
      <w:pPr>
        <w:rPr>
          <w:rFonts w:ascii="Arial" w:hAnsi="Arial" w:cs="Arial"/>
          <w:sz w:val="22"/>
          <w:szCs w:val="22"/>
        </w:rPr>
      </w:pPr>
    </w:p>
    <w:p w14:paraId="40D636D9" w14:textId="0946211D" w:rsidR="00DC50EF" w:rsidRPr="00DC50EF" w:rsidRDefault="00391776" w:rsidP="00DC50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Residues Overall </w:t>
      </w:r>
      <w:r w:rsidR="00DC50EF">
        <w:rPr>
          <w:rFonts w:ascii="Arial" w:hAnsi="Arial" w:cs="Arial"/>
          <w:sz w:val="22"/>
          <w:szCs w:val="22"/>
        </w:rPr>
        <w:t xml:space="preserve">Summary </w:t>
      </w:r>
      <w:r>
        <w:rPr>
          <w:rFonts w:ascii="Arial" w:hAnsi="Arial" w:cs="Arial"/>
          <w:sz w:val="22"/>
          <w:szCs w:val="22"/>
        </w:rPr>
        <w:t xml:space="preserve">(ROS) </w:t>
      </w:r>
      <w:r w:rsidR="00DC50EF" w:rsidRPr="00DC50EF">
        <w:rPr>
          <w:rFonts w:ascii="Arial" w:hAnsi="Arial" w:cs="Arial"/>
          <w:sz w:val="22"/>
          <w:szCs w:val="22"/>
        </w:rPr>
        <w:t xml:space="preserve">should be completed for pharmaceutical products </w:t>
      </w:r>
      <w:r w:rsidR="00DC50EF">
        <w:rPr>
          <w:rFonts w:ascii="Arial" w:hAnsi="Arial" w:cs="Arial"/>
          <w:sz w:val="22"/>
          <w:szCs w:val="22"/>
        </w:rPr>
        <w:t>intended for food producing species.</w:t>
      </w:r>
    </w:p>
    <w:p w14:paraId="7502FB65" w14:textId="77777777" w:rsidR="00DC50EF" w:rsidRPr="00DC50EF" w:rsidRDefault="00DC50EF" w:rsidP="00DC50EF">
      <w:pPr>
        <w:rPr>
          <w:rFonts w:ascii="Arial" w:hAnsi="Arial" w:cs="Arial"/>
          <w:sz w:val="22"/>
          <w:szCs w:val="22"/>
        </w:rPr>
      </w:pPr>
    </w:p>
    <w:p w14:paraId="0E73465C" w14:textId="5FE6E81A" w:rsidR="00DC50EF" w:rsidRPr="00DC50EF" w:rsidRDefault="00DC50EF" w:rsidP="00DC50EF">
      <w:pPr>
        <w:rPr>
          <w:rFonts w:ascii="Arial" w:hAnsi="Arial" w:cs="Arial"/>
          <w:sz w:val="22"/>
          <w:szCs w:val="22"/>
        </w:rPr>
      </w:pPr>
      <w:r w:rsidRPr="00DC50EF">
        <w:rPr>
          <w:rFonts w:ascii="Arial" w:hAnsi="Arial" w:cs="Arial"/>
          <w:sz w:val="22"/>
          <w:szCs w:val="22"/>
        </w:rPr>
        <w:t xml:space="preserve">All sections and fields in the </w:t>
      </w:r>
      <w:r>
        <w:rPr>
          <w:rFonts w:ascii="Arial" w:hAnsi="Arial" w:cs="Arial"/>
          <w:sz w:val="22"/>
          <w:szCs w:val="22"/>
        </w:rPr>
        <w:t>Summary sheet</w:t>
      </w:r>
      <w:r w:rsidRPr="00DC50EF">
        <w:rPr>
          <w:rFonts w:ascii="Arial" w:hAnsi="Arial" w:cs="Arial"/>
          <w:sz w:val="22"/>
          <w:szCs w:val="22"/>
        </w:rPr>
        <w:t xml:space="preserve"> that would be applicable should be completed.</w:t>
      </w:r>
      <w:r>
        <w:rPr>
          <w:rFonts w:ascii="Arial" w:hAnsi="Arial" w:cs="Arial"/>
          <w:sz w:val="22"/>
          <w:szCs w:val="22"/>
        </w:rPr>
        <w:t xml:space="preserve">  Each summary information and the accompanying tables are intended to be for a single study, using one product which </w:t>
      </w:r>
      <w:r w:rsidR="00AB6F45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administered to one food producing species.  If there is more than one study, summaries of each study should be submitted.</w:t>
      </w:r>
    </w:p>
    <w:p w14:paraId="775EE3DA" w14:textId="77777777" w:rsidR="00DC50EF" w:rsidRPr="00DC50EF" w:rsidRDefault="00DC50EF" w:rsidP="00DC50EF">
      <w:pPr>
        <w:rPr>
          <w:rFonts w:ascii="Arial" w:hAnsi="Arial" w:cs="Arial"/>
          <w:sz w:val="22"/>
          <w:szCs w:val="22"/>
        </w:rPr>
      </w:pPr>
    </w:p>
    <w:p w14:paraId="0E581763" w14:textId="77777777" w:rsidR="00DC50EF" w:rsidRPr="00DC50EF" w:rsidRDefault="00DC50EF" w:rsidP="00DC50EF">
      <w:pPr>
        <w:rPr>
          <w:rFonts w:ascii="Arial" w:hAnsi="Arial" w:cs="Arial"/>
          <w:sz w:val="22"/>
          <w:szCs w:val="22"/>
        </w:rPr>
      </w:pPr>
      <w:r w:rsidRPr="00DC50EF">
        <w:rPr>
          <w:rFonts w:ascii="Arial" w:hAnsi="Arial" w:cs="Arial"/>
          <w:sz w:val="22"/>
          <w:szCs w:val="22"/>
        </w:rPr>
        <w:t>It is understood that certain sections and fields may not apply and should be indicated as such by reporting “not applicable” in the appropriate area with an accompanying explanatory note.</w:t>
      </w:r>
    </w:p>
    <w:p w14:paraId="6485E7BC" w14:textId="77777777" w:rsidR="00DC50EF" w:rsidRPr="00DC50EF" w:rsidRDefault="00DC50EF" w:rsidP="00DC50EF">
      <w:pPr>
        <w:rPr>
          <w:rFonts w:ascii="Arial" w:hAnsi="Arial" w:cs="Arial"/>
          <w:sz w:val="22"/>
          <w:szCs w:val="22"/>
        </w:rPr>
      </w:pPr>
    </w:p>
    <w:p w14:paraId="00180F09" w14:textId="2B63987A" w:rsidR="00DC50EF" w:rsidRPr="00DC50EF" w:rsidRDefault="00DC50EF" w:rsidP="00DC50EF">
      <w:pPr>
        <w:rPr>
          <w:rFonts w:ascii="Arial" w:hAnsi="Arial" w:cs="Arial"/>
          <w:sz w:val="22"/>
          <w:szCs w:val="22"/>
        </w:rPr>
      </w:pPr>
      <w:r w:rsidRPr="00DC50EF">
        <w:rPr>
          <w:rFonts w:ascii="Arial" w:hAnsi="Arial" w:cs="Arial"/>
          <w:sz w:val="22"/>
          <w:szCs w:val="22"/>
        </w:rPr>
        <w:t>The use of tables to summarize the information is encouraged, where possible. The tables included in th</w:t>
      </w:r>
      <w:r>
        <w:rPr>
          <w:rFonts w:ascii="Arial" w:hAnsi="Arial" w:cs="Arial"/>
          <w:sz w:val="22"/>
          <w:szCs w:val="22"/>
        </w:rPr>
        <w:t>is</w:t>
      </w:r>
      <w:r w:rsidRPr="00DC50EF">
        <w:rPr>
          <w:rFonts w:ascii="Arial" w:hAnsi="Arial" w:cs="Arial"/>
          <w:sz w:val="22"/>
          <w:szCs w:val="22"/>
        </w:rPr>
        <w:t xml:space="preserve"> template may need to be expanded or duplicated (e.g.</w:t>
      </w:r>
      <w:r w:rsidR="001E3DDF">
        <w:rPr>
          <w:rFonts w:ascii="Arial" w:hAnsi="Arial" w:cs="Arial"/>
          <w:sz w:val="22"/>
          <w:szCs w:val="22"/>
        </w:rPr>
        <w:t>,</w:t>
      </w:r>
      <w:r w:rsidRPr="00DC50EF">
        <w:rPr>
          <w:rFonts w:ascii="Arial" w:hAnsi="Arial" w:cs="Arial"/>
          <w:sz w:val="22"/>
          <w:szCs w:val="22"/>
        </w:rPr>
        <w:t xml:space="preserve"> for multiple st</w:t>
      </w:r>
      <w:r>
        <w:rPr>
          <w:rFonts w:ascii="Arial" w:hAnsi="Arial" w:cs="Arial"/>
          <w:sz w:val="22"/>
          <w:szCs w:val="22"/>
        </w:rPr>
        <w:t>udies or species</w:t>
      </w:r>
      <w:r w:rsidRPr="00DC50EF">
        <w:rPr>
          <w:rFonts w:ascii="Arial" w:hAnsi="Arial" w:cs="Arial"/>
          <w:sz w:val="22"/>
          <w:szCs w:val="22"/>
        </w:rPr>
        <w:t>), as necessary.</w:t>
      </w:r>
    </w:p>
    <w:p w14:paraId="360589C9" w14:textId="77777777" w:rsidR="00DC50EF" w:rsidRPr="00DC50EF" w:rsidRDefault="00DC50EF" w:rsidP="00DC50EF">
      <w:pPr>
        <w:rPr>
          <w:rFonts w:ascii="Arial" w:hAnsi="Arial" w:cs="Arial"/>
          <w:sz w:val="22"/>
          <w:szCs w:val="22"/>
        </w:rPr>
      </w:pPr>
    </w:p>
    <w:p w14:paraId="0D83C2BC" w14:textId="4252AE9A" w:rsidR="00DC50EF" w:rsidRPr="00DC50EF" w:rsidRDefault="00DC50EF" w:rsidP="00DC50EF">
      <w:pPr>
        <w:rPr>
          <w:rFonts w:ascii="Arial" w:hAnsi="Arial" w:cs="Arial"/>
          <w:sz w:val="22"/>
          <w:szCs w:val="22"/>
        </w:rPr>
      </w:pPr>
      <w:r w:rsidRPr="00DC50EF">
        <w:rPr>
          <w:rFonts w:ascii="Arial" w:hAnsi="Arial" w:cs="Arial"/>
          <w:sz w:val="22"/>
          <w:szCs w:val="22"/>
        </w:rPr>
        <w:t xml:space="preserve">These tables are included as illustrative examples of how to summarize information. Other approaches to summarize the information can be used if they </w:t>
      </w:r>
      <w:r w:rsidR="00B913A1" w:rsidRPr="00DC50EF">
        <w:rPr>
          <w:rFonts w:ascii="Arial" w:hAnsi="Arial" w:cs="Arial"/>
          <w:sz w:val="22"/>
          <w:szCs w:val="22"/>
        </w:rPr>
        <w:t>fulfil</w:t>
      </w:r>
      <w:r w:rsidRPr="00DC50EF">
        <w:rPr>
          <w:rFonts w:ascii="Arial" w:hAnsi="Arial" w:cs="Arial"/>
          <w:sz w:val="22"/>
          <w:szCs w:val="22"/>
        </w:rPr>
        <w:t xml:space="preserve"> the same purpose.</w:t>
      </w:r>
    </w:p>
    <w:p w14:paraId="12D257D4" w14:textId="77777777" w:rsidR="00DC50EF" w:rsidRPr="00DC50EF" w:rsidRDefault="00DC50EF" w:rsidP="00DC50EF">
      <w:pPr>
        <w:rPr>
          <w:rFonts w:ascii="Arial" w:hAnsi="Arial" w:cs="Arial"/>
          <w:sz w:val="22"/>
          <w:szCs w:val="22"/>
        </w:rPr>
      </w:pPr>
    </w:p>
    <w:p w14:paraId="5B3AD1E5" w14:textId="40515EDA" w:rsidR="00DC50EF" w:rsidRDefault="00DC50EF" w:rsidP="00DC50EF">
      <w:pPr>
        <w:rPr>
          <w:rFonts w:ascii="Arial" w:hAnsi="Arial" w:cs="Arial"/>
          <w:sz w:val="22"/>
          <w:szCs w:val="22"/>
        </w:rPr>
      </w:pPr>
      <w:r w:rsidRPr="00DC50EF">
        <w:rPr>
          <w:rFonts w:ascii="Arial" w:hAnsi="Arial" w:cs="Arial"/>
          <w:sz w:val="22"/>
          <w:szCs w:val="22"/>
        </w:rPr>
        <w:t xml:space="preserve">Please state the exact location </w:t>
      </w:r>
      <w:r>
        <w:rPr>
          <w:rFonts w:ascii="Arial" w:hAnsi="Arial" w:cs="Arial"/>
          <w:sz w:val="22"/>
          <w:szCs w:val="22"/>
        </w:rPr>
        <w:t xml:space="preserve">of the full study report or </w:t>
      </w:r>
      <w:r w:rsidRPr="00DC50EF">
        <w:rPr>
          <w:rFonts w:ascii="Arial" w:hAnsi="Arial" w:cs="Arial"/>
          <w:sz w:val="22"/>
          <w:szCs w:val="22"/>
        </w:rPr>
        <w:t>any appended documents in the relevant sections of the form.</w:t>
      </w:r>
    </w:p>
    <w:p w14:paraId="0CB0A8B7" w14:textId="70452DF3" w:rsidR="004E5836" w:rsidRDefault="004E5836" w:rsidP="00DC50EF">
      <w:pPr>
        <w:rPr>
          <w:rFonts w:ascii="Arial" w:hAnsi="Arial" w:cs="Arial"/>
          <w:sz w:val="22"/>
          <w:szCs w:val="22"/>
        </w:rPr>
      </w:pPr>
    </w:p>
    <w:p w14:paraId="3DC0D0FB" w14:textId="77777777" w:rsidR="00AC7AB3" w:rsidRDefault="00AC7AB3" w:rsidP="00DC50EF">
      <w:pPr>
        <w:rPr>
          <w:rFonts w:ascii="Arial" w:hAnsi="Arial" w:cs="Arial"/>
          <w:b/>
          <w:sz w:val="22"/>
          <w:szCs w:val="22"/>
        </w:rPr>
      </w:pPr>
    </w:p>
    <w:p w14:paraId="5511C5CE" w14:textId="65DBD680" w:rsidR="004E5836" w:rsidRDefault="004E5836" w:rsidP="00DC50EF">
      <w:pPr>
        <w:rPr>
          <w:rFonts w:ascii="Arial" w:hAnsi="Arial" w:cs="Arial"/>
          <w:sz w:val="22"/>
          <w:szCs w:val="22"/>
        </w:rPr>
      </w:pPr>
      <w:r w:rsidRPr="000729FE">
        <w:rPr>
          <w:rFonts w:ascii="Arial" w:hAnsi="Arial" w:cs="Arial"/>
          <w:b/>
          <w:sz w:val="22"/>
          <w:szCs w:val="22"/>
        </w:rPr>
        <w:t>Acceptable Daily Intake</w:t>
      </w:r>
    </w:p>
    <w:p w14:paraId="7722072E" w14:textId="7AD6AD7F" w:rsidR="00DC50EF" w:rsidRDefault="00DC50EF">
      <w:pPr>
        <w:rPr>
          <w:rFonts w:ascii="Arial" w:hAnsi="Arial" w:cs="Arial"/>
          <w:sz w:val="22"/>
          <w:szCs w:val="22"/>
        </w:rPr>
      </w:pPr>
    </w:p>
    <w:p w14:paraId="18CADD85" w14:textId="1A31E091" w:rsidR="004E5836" w:rsidRDefault="004E58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indicate the ADI established for each pharmacological substance</w:t>
      </w:r>
    </w:p>
    <w:p w14:paraId="0680D918" w14:textId="18152CF6" w:rsidR="004E5836" w:rsidRDefault="004E583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4E5836" w14:paraId="017E48F2" w14:textId="77777777" w:rsidTr="000729FE">
        <w:tc>
          <w:tcPr>
            <w:tcW w:w="3351" w:type="dxa"/>
            <w:shd w:val="pct10" w:color="auto" w:fill="auto"/>
          </w:tcPr>
          <w:p w14:paraId="328C4463" w14:textId="6B572471" w:rsidR="004E5836" w:rsidRDefault="004E5836">
            <w:pPr>
              <w:rPr>
                <w:rFonts w:ascii="Arial" w:hAnsi="Arial" w:cs="Arial"/>
                <w:sz w:val="22"/>
                <w:szCs w:val="22"/>
              </w:rPr>
            </w:pPr>
            <w:r w:rsidRPr="00DC50EF">
              <w:rPr>
                <w:rFonts w:ascii="Arial" w:hAnsi="Arial" w:cs="Arial"/>
                <w:b/>
                <w:sz w:val="22"/>
                <w:szCs w:val="22"/>
              </w:rPr>
              <w:t>Pharmacologically active substance(s)</w:t>
            </w:r>
          </w:p>
        </w:tc>
        <w:tc>
          <w:tcPr>
            <w:tcW w:w="3351" w:type="dxa"/>
            <w:shd w:val="pct10" w:color="auto" w:fill="auto"/>
          </w:tcPr>
          <w:p w14:paraId="4A285EC9" w14:textId="28EA1F2A" w:rsidR="004E5836" w:rsidRPr="000729FE" w:rsidRDefault="004E58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29FE">
              <w:rPr>
                <w:rFonts w:ascii="Arial" w:hAnsi="Arial" w:cs="Arial"/>
                <w:b/>
                <w:sz w:val="22"/>
                <w:szCs w:val="22"/>
              </w:rPr>
              <w:t>ADI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50EF">
              <w:rPr>
                <w:rFonts w:ascii="Arial" w:hAnsi="Arial" w:cs="Arial"/>
                <w:b/>
                <w:sz w:val="22"/>
                <w:szCs w:val="22"/>
              </w:rPr>
              <w:t>(µg/kg)</w:t>
            </w:r>
          </w:p>
        </w:tc>
        <w:tc>
          <w:tcPr>
            <w:tcW w:w="3352" w:type="dxa"/>
            <w:shd w:val="pct10" w:color="auto" w:fill="auto"/>
          </w:tcPr>
          <w:p w14:paraId="09C9102D" w14:textId="4ADF985D" w:rsidR="004E5836" w:rsidRDefault="004E58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Source of information</w:t>
            </w:r>
          </w:p>
        </w:tc>
      </w:tr>
      <w:tr w:rsidR="004E5836" w:rsidRPr="004E5836" w14:paraId="082BA93B" w14:textId="77777777" w:rsidTr="004E5836">
        <w:tc>
          <w:tcPr>
            <w:tcW w:w="3351" w:type="dxa"/>
          </w:tcPr>
          <w:p w14:paraId="64C12109" w14:textId="77777777" w:rsidR="004E5836" w:rsidRDefault="004E58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1" w:type="dxa"/>
          </w:tcPr>
          <w:p w14:paraId="601D4E28" w14:textId="77777777" w:rsidR="004E5836" w:rsidRDefault="004E58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2" w:type="dxa"/>
          </w:tcPr>
          <w:p w14:paraId="5F4C2B72" w14:textId="03C83CE7" w:rsidR="004E5836" w:rsidRPr="000729FE" w:rsidRDefault="004E583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C28E2">
              <w:rPr>
                <w:rFonts w:ascii="Arial" w:hAnsi="Arial" w:cs="Arial"/>
                <w:sz w:val="22"/>
                <w:szCs w:val="22"/>
                <w:lang w:val="fr-FR"/>
              </w:rPr>
              <w:t>(</w:t>
            </w:r>
            <w:proofErr w:type="gramStart"/>
            <w:r w:rsidRPr="006C28E2">
              <w:rPr>
                <w:rFonts w:ascii="Arial" w:hAnsi="Arial" w:cs="Arial"/>
                <w:sz w:val="22"/>
                <w:szCs w:val="22"/>
                <w:lang w:val="fr-FR"/>
              </w:rPr>
              <w:t>e.g.</w:t>
            </w:r>
            <w:proofErr w:type="gramEnd"/>
            <w:r w:rsidRPr="006C28E2">
              <w:rPr>
                <w:rFonts w:ascii="Arial" w:hAnsi="Arial" w:cs="Arial"/>
                <w:sz w:val="22"/>
                <w:szCs w:val="22"/>
                <w:lang w:val="fr-FR"/>
              </w:rPr>
              <w:t xml:space="preserve"> Codex, EU, FDA)</w:t>
            </w:r>
          </w:p>
        </w:tc>
      </w:tr>
      <w:tr w:rsidR="004E5836" w:rsidRPr="004E5836" w14:paraId="24EE759B" w14:textId="77777777" w:rsidTr="004E5836">
        <w:tc>
          <w:tcPr>
            <w:tcW w:w="3351" w:type="dxa"/>
          </w:tcPr>
          <w:p w14:paraId="0E07F6BB" w14:textId="77777777" w:rsidR="004E5836" w:rsidRPr="000729FE" w:rsidRDefault="004E583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351" w:type="dxa"/>
          </w:tcPr>
          <w:p w14:paraId="6291238C" w14:textId="77777777" w:rsidR="004E5836" w:rsidRPr="000729FE" w:rsidRDefault="004E583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352" w:type="dxa"/>
          </w:tcPr>
          <w:p w14:paraId="750D93DD" w14:textId="77777777" w:rsidR="004E5836" w:rsidRPr="000729FE" w:rsidRDefault="004E583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7F6A9887" w14:textId="77777777" w:rsidR="004E5836" w:rsidRPr="000729FE" w:rsidRDefault="004E5836">
      <w:pPr>
        <w:rPr>
          <w:rFonts w:ascii="Arial" w:hAnsi="Arial" w:cs="Arial"/>
          <w:sz w:val="22"/>
          <w:szCs w:val="22"/>
          <w:lang w:val="fr-FR"/>
        </w:rPr>
      </w:pPr>
    </w:p>
    <w:p w14:paraId="45F94334" w14:textId="09EA546E" w:rsidR="00DC50EF" w:rsidRPr="00DC50EF" w:rsidRDefault="00DC50EF">
      <w:pPr>
        <w:rPr>
          <w:rFonts w:ascii="Arial" w:hAnsi="Arial" w:cs="Arial"/>
          <w:b/>
          <w:bCs/>
          <w:sz w:val="22"/>
          <w:szCs w:val="22"/>
        </w:rPr>
      </w:pPr>
      <w:r w:rsidRPr="00DC50EF">
        <w:rPr>
          <w:rFonts w:ascii="Arial" w:hAnsi="Arial" w:cs="Arial"/>
          <w:b/>
          <w:bCs/>
          <w:sz w:val="22"/>
          <w:szCs w:val="22"/>
        </w:rPr>
        <w:t>Maximum residue limit</w:t>
      </w:r>
      <w:r w:rsidR="00391776">
        <w:rPr>
          <w:rFonts w:ascii="Arial" w:hAnsi="Arial" w:cs="Arial"/>
          <w:b/>
          <w:bCs/>
          <w:sz w:val="22"/>
          <w:szCs w:val="22"/>
        </w:rPr>
        <w:t>(s)</w:t>
      </w:r>
      <w:r w:rsidRPr="00DC50EF">
        <w:rPr>
          <w:rFonts w:ascii="Arial" w:hAnsi="Arial" w:cs="Arial"/>
          <w:b/>
          <w:bCs/>
          <w:sz w:val="22"/>
          <w:szCs w:val="22"/>
        </w:rPr>
        <w:t xml:space="preserve"> (MRL</w:t>
      </w:r>
      <w:r w:rsidR="00391776">
        <w:rPr>
          <w:rFonts w:ascii="Arial" w:hAnsi="Arial" w:cs="Arial"/>
          <w:b/>
          <w:bCs/>
          <w:sz w:val="22"/>
          <w:szCs w:val="22"/>
        </w:rPr>
        <w:t>(s)</w:t>
      </w:r>
      <w:r w:rsidRPr="00DC50EF">
        <w:rPr>
          <w:rFonts w:ascii="Arial" w:hAnsi="Arial" w:cs="Arial"/>
          <w:b/>
          <w:bCs/>
          <w:sz w:val="22"/>
          <w:szCs w:val="22"/>
        </w:rPr>
        <w:t>):</w:t>
      </w:r>
    </w:p>
    <w:p w14:paraId="7826EFD7" w14:textId="0F7D1A55" w:rsidR="00DC50EF" w:rsidRDefault="00DC50EF">
      <w:pPr>
        <w:rPr>
          <w:rFonts w:ascii="Arial" w:hAnsi="Arial" w:cs="Arial"/>
          <w:sz w:val="22"/>
          <w:szCs w:val="22"/>
        </w:rPr>
      </w:pPr>
    </w:p>
    <w:p w14:paraId="4D67DC5C" w14:textId="19746416" w:rsidR="00DC50EF" w:rsidRDefault="00DC50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the MRL status of all the pharmacologically active substance</w:t>
      </w:r>
      <w:r w:rsidR="00B913A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B913A1">
        <w:rPr>
          <w:rFonts w:ascii="Arial" w:hAnsi="Arial" w:cs="Arial"/>
          <w:sz w:val="22"/>
          <w:szCs w:val="22"/>
        </w:rPr>
        <w:t>) in the table below.</w:t>
      </w:r>
    </w:p>
    <w:p w14:paraId="01665E13" w14:textId="77777777" w:rsidR="00DC50EF" w:rsidRDefault="00DC50E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0" w:type="dxa"/>
        <w:tblLook w:val="01E0" w:firstRow="1" w:lastRow="1" w:firstColumn="1" w:lastColumn="1" w:noHBand="0" w:noVBand="0"/>
      </w:tblPr>
      <w:tblGrid>
        <w:gridCol w:w="2161"/>
        <w:gridCol w:w="1620"/>
        <w:gridCol w:w="1257"/>
        <w:gridCol w:w="1083"/>
        <w:gridCol w:w="1068"/>
        <w:gridCol w:w="2871"/>
      </w:tblGrid>
      <w:tr w:rsidR="00DC50EF" w:rsidRPr="00DC50EF" w14:paraId="09BED2C2" w14:textId="77777777" w:rsidTr="00737321">
        <w:tc>
          <w:tcPr>
            <w:tcW w:w="2161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52F3AA52" w14:textId="77777777" w:rsidR="00DC50EF" w:rsidRPr="00DC50EF" w:rsidRDefault="00DC50EF" w:rsidP="00DC50E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50EF">
              <w:rPr>
                <w:rFonts w:ascii="Arial" w:hAnsi="Arial" w:cs="Arial"/>
                <w:b/>
                <w:sz w:val="22"/>
                <w:szCs w:val="22"/>
              </w:rPr>
              <w:t>Pharmacologically active substance(s)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68D9E5ED" w14:textId="2D18E13E" w:rsidR="00DC50EF" w:rsidRPr="00DC50EF" w:rsidRDefault="00B913A1" w:rsidP="00DC50E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50EF">
              <w:rPr>
                <w:rFonts w:ascii="Arial" w:hAnsi="Arial" w:cs="Arial"/>
                <w:b/>
                <w:sz w:val="22"/>
                <w:szCs w:val="22"/>
              </w:rPr>
              <w:t>Species</w:t>
            </w: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0A56A2A5" w14:textId="4A3052B7" w:rsidR="00DC50EF" w:rsidRPr="00DC50EF" w:rsidRDefault="00B913A1" w:rsidP="00DC50E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50EF">
              <w:rPr>
                <w:rFonts w:ascii="Arial" w:hAnsi="Arial" w:cs="Arial"/>
                <w:b/>
                <w:sz w:val="22"/>
                <w:szCs w:val="22"/>
              </w:rPr>
              <w:t xml:space="preserve">Target tissue </w:t>
            </w:r>
          </w:p>
        </w:tc>
        <w:tc>
          <w:tcPr>
            <w:tcW w:w="1083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38AA5CD9" w14:textId="4871EFD5" w:rsidR="00DC50EF" w:rsidRPr="00DC50EF" w:rsidRDefault="00B913A1" w:rsidP="00DC50E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50EF">
              <w:rPr>
                <w:rFonts w:ascii="Arial" w:hAnsi="Arial" w:cs="Arial"/>
                <w:b/>
                <w:sz w:val="22"/>
                <w:szCs w:val="22"/>
              </w:rPr>
              <w:t xml:space="preserve">Marker residue </w:t>
            </w:r>
          </w:p>
        </w:tc>
        <w:tc>
          <w:tcPr>
            <w:tcW w:w="1068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7AB8C08D" w14:textId="560AAA33" w:rsidR="00DC50EF" w:rsidRPr="00DC50EF" w:rsidRDefault="00B913A1" w:rsidP="00DC50E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C50EF">
              <w:rPr>
                <w:rFonts w:ascii="Arial" w:hAnsi="Arial" w:cs="Arial"/>
                <w:b/>
                <w:sz w:val="22"/>
                <w:szCs w:val="22"/>
              </w:rPr>
              <w:t>MRLs (µg/kg)</w:t>
            </w:r>
          </w:p>
        </w:tc>
        <w:tc>
          <w:tcPr>
            <w:tcW w:w="2871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1CBFEB9E" w14:textId="4DAC0FD0" w:rsidR="00DC50EF" w:rsidRPr="00DC50EF" w:rsidRDefault="00B913A1" w:rsidP="00DC50E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Source of information</w:t>
            </w:r>
          </w:p>
        </w:tc>
      </w:tr>
      <w:tr w:rsidR="00B913A1" w:rsidRPr="004E5836" w14:paraId="3DDB1AEC" w14:textId="77777777" w:rsidTr="00737321">
        <w:tc>
          <w:tcPr>
            <w:tcW w:w="2161" w:type="dxa"/>
            <w:vMerge w:val="restart"/>
            <w:tcBorders>
              <w:top w:val="single" w:sz="18" w:space="0" w:color="auto"/>
            </w:tcBorders>
          </w:tcPr>
          <w:p w14:paraId="78A82574" w14:textId="77777777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</w:tcBorders>
          </w:tcPr>
          <w:p w14:paraId="65B1D032" w14:textId="77777777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18" w:space="0" w:color="auto"/>
            </w:tcBorders>
          </w:tcPr>
          <w:p w14:paraId="718CEE25" w14:textId="7EDF0AE4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50EF">
              <w:rPr>
                <w:rFonts w:ascii="Arial" w:hAnsi="Arial" w:cs="Arial"/>
                <w:sz w:val="22"/>
                <w:szCs w:val="22"/>
              </w:rPr>
              <w:t>Muscle</w:t>
            </w:r>
          </w:p>
        </w:tc>
        <w:tc>
          <w:tcPr>
            <w:tcW w:w="1083" w:type="dxa"/>
            <w:tcBorders>
              <w:top w:val="single" w:sz="18" w:space="0" w:color="auto"/>
            </w:tcBorders>
          </w:tcPr>
          <w:p w14:paraId="4698F56E" w14:textId="77777777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14:paraId="750C5DB1" w14:textId="45F64B2C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Borders>
              <w:top w:val="single" w:sz="18" w:space="0" w:color="auto"/>
            </w:tcBorders>
          </w:tcPr>
          <w:p w14:paraId="76733C3E" w14:textId="545FD805" w:rsidR="00B913A1" w:rsidRPr="000729FE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29FE">
              <w:rPr>
                <w:rFonts w:ascii="Arial" w:hAnsi="Arial" w:cs="Arial"/>
                <w:sz w:val="22"/>
                <w:szCs w:val="22"/>
                <w:lang w:val="fr-FR"/>
              </w:rPr>
              <w:t>(</w:t>
            </w:r>
            <w:proofErr w:type="gramStart"/>
            <w:r w:rsidR="00392482" w:rsidRPr="000729FE">
              <w:rPr>
                <w:rFonts w:ascii="Arial" w:hAnsi="Arial" w:cs="Arial"/>
                <w:sz w:val="22"/>
                <w:szCs w:val="22"/>
                <w:lang w:val="fr-FR"/>
              </w:rPr>
              <w:t>e.g.</w:t>
            </w:r>
            <w:proofErr w:type="gramEnd"/>
            <w:r w:rsidR="00392482" w:rsidRPr="000729FE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0729FE">
              <w:rPr>
                <w:rFonts w:ascii="Arial" w:hAnsi="Arial" w:cs="Arial"/>
                <w:sz w:val="22"/>
                <w:szCs w:val="22"/>
                <w:lang w:val="fr-FR"/>
              </w:rPr>
              <w:t>Codex, EU</w:t>
            </w:r>
            <w:r w:rsidR="005E13EB" w:rsidRPr="000729FE">
              <w:rPr>
                <w:rFonts w:ascii="Arial" w:hAnsi="Arial" w:cs="Arial"/>
                <w:sz w:val="22"/>
                <w:szCs w:val="22"/>
                <w:lang w:val="fr-FR"/>
              </w:rPr>
              <w:t>, FDA</w:t>
            </w:r>
            <w:r w:rsidRPr="000729FE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</w:p>
        </w:tc>
      </w:tr>
      <w:tr w:rsidR="00B913A1" w:rsidRPr="00DC50EF" w14:paraId="166F0484" w14:textId="77777777" w:rsidTr="00737321">
        <w:tc>
          <w:tcPr>
            <w:tcW w:w="2161" w:type="dxa"/>
            <w:vMerge/>
          </w:tcPr>
          <w:p w14:paraId="19A4A814" w14:textId="77777777" w:rsidR="00B913A1" w:rsidRPr="000729FE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620" w:type="dxa"/>
            <w:vMerge/>
          </w:tcPr>
          <w:p w14:paraId="5CD0C0A9" w14:textId="77777777" w:rsidR="00B913A1" w:rsidRPr="000729FE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257" w:type="dxa"/>
          </w:tcPr>
          <w:p w14:paraId="4F7BF27A" w14:textId="4DB1BE58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50EF">
              <w:rPr>
                <w:rFonts w:ascii="Arial" w:hAnsi="Arial" w:cs="Arial"/>
                <w:sz w:val="22"/>
                <w:szCs w:val="22"/>
              </w:rPr>
              <w:t>Fat</w:t>
            </w:r>
          </w:p>
        </w:tc>
        <w:tc>
          <w:tcPr>
            <w:tcW w:w="1083" w:type="dxa"/>
          </w:tcPr>
          <w:p w14:paraId="61121F6A" w14:textId="77777777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</w:tcPr>
          <w:p w14:paraId="0F4C1155" w14:textId="14AEBBC4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  <w:vMerge/>
          </w:tcPr>
          <w:p w14:paraId="7441ABF6" w14:textId="77777777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3A1" w:rsidRPr="00DC50EF" w14:paraId="2B8E4D63" w14:textId="77777777" w:rsidTr="00737321">
        <w:tc>
          <w:tcPr>
            <w:tcW w:w="2161" w:type="dxa"/>
            <w:vMerge/>
          </w:tcPr>
          <w:p w14:paraId="3C0CF114" w14:textId="77777777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57895DC9" w14:textId="77777777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4BDFD9D6" w14:textId="36E01700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50EF">
              <w:rPr>
                <w:rFonts w:ascii="Arial" w:hAnsi="Arial" w:cs="Arial"/>
                <w:sz w:val="22"/>
                <w:szCs w:val="22"/>
              </w:rPr>
              <w:t>Liver</w:t>
            </w:r>
          </w:p>
        </w:tc>
        <w:tc>
          <w:tcPr>
            <w:tcW w:w="1083" w:type="dxa"/>
          </w:tcPr>
          <w:p w14:paraId="65B4BD35" w14:textId="77777777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</w:tcPr>
          <w:p w14:paraId="61CB8B9E" w14:textId="0E660D72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  <w:vMerge/>
          </w:tcPr>
          <w:p w14:paraId="58B825C8" w14:textId="77777777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3A1" w:rsidRPr="00DC50EF" w14:paraId="1E0AD16B" w14:textId="77777777" w:rsidTr="00737321">
        <w:tc>
          <w:tcPr>
            <w:tcW w:w="2161" w:type="dxa"/>
            <w:vMerge/>
          </w:tcPr>
          <w:p w14:paraId="0D3B9FBE" w14:textId="77777777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436BE828" w14:textId="77777777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DB61FD9" w14:textId="4DDF3D75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50EF">
              <w:rPr>
                <w:rFonts w:ascii="Arial" w:hAnsi="Arial" w:cs="Arial"/>
                <w:sz w:val="22"/>
                <w:szCs w:val="22"/>
              </w:rPr>
              <w:t>Kidney</w:t>
            </w:r>
          </w:p>
        </w:tc>
        <w:tc>
          <w:tcPr>
            <w:tcW w:w="1083" w:type="dxa"/>
          </w:tcPr>
          <w:p w14:paraId="6EF08F16" w14:textId="77777777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</w:tcPr>
          <w:p w14:paraId="1DAE353B" w14:textId="7C1E8D93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  <w:vMerge/>
          </w:tcPr>
          <w:p w14:paraId="3F3CE430" w14:textId="77777777" w:rsidR="00B913A1" w:rsidRPr="00DC50EF" w:rsidRDefault="00B913A1" w:rsidP="00B913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3A1" w:rsidRPr="00DC50EF" w14:paraId="1D3F9635" w14:textId="77777777" w:rsidTr="00737321">
        <w:tc>
          <w:tcPr>
            <w:tcW w:w="2161" w:type="dxa"/>
            <w:vMerge/>
            <w:tcBorders>
              <w:bottom w:val="single" w:sz="18" w:space="0" w:color="auto"/>
            </w:tcBorders>
          </w:tcPr>
          <w:p w14:paraId="41385A46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18" w:space="0" w:color="auto"/>
            </w:tcBorders>
          </w:tcPr>
          <w:p w14:paraId="29EC0034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14:paraId="5DD09D63" w14:textId="7545AD8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Milk/Eggs</w:t>
            </w:r>
          </w:p>
        </w:tc>
        <w:tc>
          <w:tcPr>
            <w:tcW w:w="1083" w:type="dxa"/>
            <w:tcBorders>
              <w:bottom w:val="single" w:sz="18" w:space="0" w:color="auto"/>
            </w:tcBorders>
          </w:tcPr>
          <w:p w14:paraId="2732B848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14:paraId="5FD46969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bottom w:val="single" w:sz="18" w:space="0" w:color="auto"/>
            </w:tcBorders>
          </w:tcPr>
          <w:p w14:paraId="72DCD761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3A1" w:rsidRPr="00DC50EF" w14:paraId="32EA3A0D" w14:textId="77777777" w:rsidTr="00737321">
        <w:tc>
          <w:tcPr>
            <w:tcW w:w="2161" w:type="dxa"/>
            <w:vMerge w:val="restart"/>
            <w:tcBorders>
              <w:top w:val="single" w:sz="18" w:space="0" w:color="auto"/>
            </w:tcBorders>
          </w:tcPr>
          <w:p w14:paraId="5766C65F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18" w:space="0" w:color="auto"/>
            </w:tcBorders>
          </w:tcPr>
          <w:p w14:paraId="1CD506FA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18" w:space="0" w:color="auto"/>
            </w:tcBorders>
          </w:tcPr>
          <w:p w14:paraId="33795DD8" w14:textId="3BA0F9B9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  <w:r w:rsidRPr="00DC50EF">
              <w:rPr>
                <w:rFonts w:ascii="Arial" w:hAnsi="Arial" w:cs="Arial"/>
                <w:sz w:val="22"/>
                <w:szCs w:val="22"/>
              </w:rPr>
              <w:t>Muscle</w:t>
            </w:r>
          </w:p>
        </w:tc>
        <w:tc>
          <w:tcPr>
            <w:tcW w:w="1083" w:type="dxa"/>
            <w:tcBorders>
              <w:top w:val="single" w:sz="18" w:space="0" w:color="auto"/>
            </w:tcBorders>
          </w:tcPr>
          <w:p w14:paraId="5211E3B6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14:paraId="13599875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6F3A8416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3A1" w:rsidRPr="00DC50EF" w14:paraId="5843ADFF" w14:textId="77777777" w:rsidTr="00737321">
        <w:tc>
          <w:tcPr>
            <w:tcW w:w="2161" w:type="dxa"/>
            <w:vMerge/>
          </w:tcPr>
          <w:p w14:paraId="38930FC0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7CD005C6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37A72A4" w14:textId="2999128A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  <w:r w:rsidRPr="00DC50EF">
              <w:rPr>
                <w:rFonts w:ascii="Arial" w:hAnsi="Arial" w:cs="Arial"/>
                <w:sz w:val="22"/>
                <w:szCs w:val="22"/>
              </w:rPr>
              <w:t>Fat</w:t>
            </w:r>
          </w:p>
        </w:tc>
        <w:tc>
          <w:tcPr>
            <w:tcW w:w="1083" w:type="dxa"/>
          </w:tcPr>
          <w:p w14:paraId="1B8CE535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</w:tcPr>
          <w:p w14:paraId="0741DDC0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bottom w:val="single" w:sz="18" w:space="0" w:color="auto"/>
            </w:tcBorders>
          </w:tcPr>
          <w:p w14:paraId="04E4CAC6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3A1" w:rsidRPr="00DC50EF" w14:paraId="5539DD2F" w14:textId="77777777" w:rsidTr="00737321">
        <w:tc>
          <w:tcPr>
            <w:tcW w:w="2161" w:type="dxa"/>
            <w:vMerge/>
          </w:tcPr>
          <w:p w14:paraId="5CE4E9F2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54EFD0C4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F28BF9B" w14:textId="7068F3EC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  <w:r w:rsidRPr="00DC50EF">
              <w:rPr>
                <w:rFonts w:ascii="Arial" w:hAnsi="Arial" w:cs="Arial"/>
                <w:sz w:val="22"/>
                <w:szCs w:val="22"/>
              </w:rPr>
              <w:t>Liver</w:t>
            </w:r>
          </w:p>
        </w:tc>
        <w:tc>
          <w:tcPr>
            <w:tcW w:w="1083" w:type="dxa"/>
          </w:tcPr>
          <w:p w14:paraId="294B4CF7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</w:tcPr>
          <w:p w14:paraId="48D46749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bottom w:val="single" w:sz="18" w:space="0" w:color="auto"/>
            </w:tcBorders>
          </w:tcPr>
          <w:p w14:paraId="178B4745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3A1" w:rsidRPr="00DC50EF" w14:paraId="4EFD2301" w14:textId="77777777" w:rsidTr="00737321">
        <w:tc>
          <w:tcPr>
            <w:tcW w:w="2161" w:type="dxa"/>
            <w:vMerge/>
          </w:tcPr>
          <w:p w14:paraId="106035B7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55F97808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E7EC0D8" w14:textId="0562A2FE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  <w:r w:rsidRPr="00DC50EF">
              <w:rPr>
                <w:rFonts w:ascii="Arial" w:hAnsi="Arial" w:cs="Arial"/>
                <w:sz w:val="22"/>
                <w:szCs w:val="22"/>
              </w:rPr>
              <w:t>Kidney</w:t>
            </w:r>
          </w:p>
        </w:tc>
        <w:tc>
          <w:tcPr>
            <w:tcW w:w="1083" w:type="dxa"/>
          </w:tcPr>
          <w:p w14:paraId="3FB8F490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</w:tcPr>
          <w:p w14:paraId="358B06D7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bottom w:val="single" w:sz="18" w:space="0" w:color="auto"/>
            </w:tcBorders>
          </w:tcPr>
          <w:p w14:paraId="3192275F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3A1" w:rsidRPr="00DC50EF" w14:paraId="11355090" w14:textId="77777777" w:rsidTr="00737321">
        <w:tc>
          <w:tcPr>
            <w:tcW w:w="2161" w:type="dxa"/>
            <w:vMerge/>
            <w:tcBorders>
              <w:bottom w:val="single" w:sz="18" w:space="0" w:color="auto"/>
            </w:tcBorders>
          </w:tcPr>
          <w:p w14:paraId="5314BDEE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18" w:space="0" w:color="auto"/>
            </w:tcBorders>
          </w:tcPr>
          <w:p w14:paraId="5DC741E7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14:paraId="40383115" w14:textId="3413A04C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Milk/Eggs</w:t>
            </w:r>
          </w:p>
        </w:tc>
        <w:tc>
          <w:tcPr>
            <w:tcW w:w="1083" w:type="dxa"/>
            <w:tcBorders>
              <w:bottom w:val="single" w:sz="18" w:space="0" w:color="auto"/>
            </w:tcBorders>
          </w:tcPr>
          <w:p w14:paraId="46BFB743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14:paraId="43E66DDD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  <w:vMerge/>
            <w:tcBorders>
              <w:bottom w:val="single" w:sz="18" w:space="0" w:color="auto"/>
            </w:tcBorders>
          </w:tcPr>
          <w:p w14:paraId="7A11A008" w14:textId="77777777" w:rsidR="00B913A1" w:rsidRPr="00DC50EF" w:rsidRDefault="00B913A1" w:rsidP="00B91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0666EC" w14:textId="77777777" w:rsidR="0054010A" w:rsidRDefault="0054010A">
      <w:pPr>
        <w:rPr>
          <w:rFonts w:ascii="Arial" w:hAnsi="Arial" w:cs="Arial"/>
          <w:sz w:val="22"/>
          <w:szCs w:val="22"/>
        </w:rPr>
      </w:pPr>
    </w:p>
    <w:p w14:paraId="2EB6C68B" w14:textId="11767BB7" w:rsidR="0030305B" w:rsidRPr="0030305B" w:rsidRDefault="0030305B">
      <w:pPr>
        <w:rPr>
          <w:rFonts w:ascii="Arial" w:hAnsi="Arial" w:cs="Arial"/>
          <w:b/>
          <w:bCs/>
          <w:sz w:val="22"/>
          <w:szCs w:val="22"/>
        </w:rPr>
      </w:pPr>
      <w:r w:rsidRPr="0030305B">
        <w:rPr>
          <w:rFonts w:ascii="Arial" w:hAnsi="Arial" w:cs="Arial"/>
          <w:b/>
          <w:bCs/>
          <w:sz w:val="22"/>
          <w:szCs w:val="22"/>
        </w:rPr>
        <w:t>Proposed Withdrawal Period:</w:t>
      </w:r>
    </w:p>
    <w:p w14:paraId="4A6F883B" w14:textId="33CA0BA3" w:rsidR="0030305B" w:rsidRDefault="0030305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1932"/>
        <w:gridCol w:w="2224"/>
        <w:gridCol w:w="3714"/>
      </w:tblGrid>
      <w:tr w:rsidR="0030305B" w:rsidRPr="0030305B" w14:paraId="1FA57764" w14:textId="77777777" w:rsidTr="0030305B">
        <w:tc>
          <w:tcPr>
            <w:tcW w:w="2184" w:type="dxa"/>
          </w:tcPr>
          <w:p w14:paraId="40C5315E" w14:textId="71054CA3" w:rsidR="0030305B" w:rsidRPr="0030305B" w:rsidRDefault="003030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305B">
              <w:rPr>
                <w:rFonts w:ascii="Arial" w:hAnsi="Arial" w:cs="Arial"/>
                <w:b/>
                <w:bCs/>
                <w:sz w:val="22"/>
                <w:szCs w:val="22"/>
              </w:rPr>
              <w:t>Species</w:t>
            </w:r>
          </w:p>
        </w:tc>
        <w:tc>
          <w:tcPr>
            <w:tcW w:w="1932" w:type="dxa"/>
          </w:tcPr>
          <w:p w14:paraId="1B8664D5" w14:textId="15BFE979" w:rsidR="0030305B" w:rsidRPr="0030305B" w:rsidRDefault="003030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Dose (mg/kg)</w:t>
            </w:r>
          </w:p>
        </w:tc>
        <w:tc>
          <w:tcPr>
            <w:tcW w:w="2224" w:type="dxa"/>
          </w:tcPr>
          <w:p w14:paraId="6803B2CC" w14:textId="7FAC996A" w:rsidR="0030305B" w:rsidRPr="0030305B" w:rsidRDefault="003030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305B">
              <w:rPr>
                <w:rFonts w:ascii="Arial" w:hAnsi="Arial" w:cs="Arial"/>
                <w:b/>
                <w:bCs/>
                <w:sz w:val="22"/>
                <w:szCs w:val="22"/>
              </w:rPr>
              <w:t>Tissue</w:t>
            </w:r>
          </w:p>
        </w:tc>
        <w:tc>
          <w:tcPr>
            <w:tcW w:w="3714" w:type="dxa"/>
          </w:tcPr>
          <w:p w14:paraId="70EF192B" w14:textId="3BDFAD56" w:rsidR="0030305B" w:rsidRPr="0030305B" w:rsidRDefault="003030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305B">
              <w:rPr>
                <w:rFonts w:ascii="Arial" w:hAnsi="Arial" w:cs="Arial"/>
                <w:b/>
                <w:bCs/>
                <w:sz w:val="22"/>
                <w:szCs w:val="22"/>
              </w:rPr>
              <w:t>Withdrawal Period (Hours/days)</w:t>
            </w:r>
          </w:p>
        </w:tc>
      </w:tr>
      <w:tr w:rsidR="0030305B" w14:paraId="49754826" w14:textId="77777777" w:rsidTr="0030305B">
        <w:tc>
          <w:tcPr>
            <w:tcW w:w="2184" w:type="dxa"/>
            <w:vMerge w:val="restart"/>
          </w:tcPr>
          <w:p w14:paraId="29E1F90B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</w:tcPr>
          <w:p w14:paraId="0A468C33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14:paraId="5D1BD9EF" w14:textId="0DD6F375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Meat</w:t>
            </w:r>
          </w:p>
        </w:tc>
        <w:tc>
          <w:tcPr>
            <w:tcW w:w="3714" w:type="dxa"/>
          </w:tcPr>
          <w:p w14:paraId="108495D8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5B" w14:paraId="1B9059B2" w14:textId="77777777" w:rsidTr="0030305B">
        <w:tc>
          <w:tcPr>
            <w:tcW w:w="2184" w:type="dxa"/>
            <w:vMerge/>
          </w:tcPr>
          <w:p w14:paraId="335DBAFD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1FE9381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14:paraId="2DDB45F1" w14:textId="4F7D38F3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Milk/Eggs</w:t>
            </w:r>
          </w:p>
        </w:tc>
        <w:tc>
          <w:tcPr>
            <w:tcW w:w="3714" w:type="dxa"/>
          </w:tcPr>
          <w:p w14:paraId="5016F3B5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5B" w14:paraId="7690077A" w14:textId="77777777" w:rsidTr="0030305B">
        <w:tc>
          <w:tcPr>
            <w:tcW w:w="2184" w:type="dxa"/>
            <w:vMerge w:val="restart"/>
          </w:tcPr>
          <w:p w14:paraId="0BCDCD92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</w:tcPr>
          <w:p w14:paraId="76BFB500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14:paraId="71540D96" w14:textId="6E6D6B71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Meat</w:t>
            </w:r>
          </w:p>
        </w:tc>
        <w:tc>
          <w:tcPr>
            <w:tcW w:w="3714" w:type="dxa"/>
          </w:tcPr>
          <w:p w14:paraId="409A327F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5B" w14:paraId="1BDA0572" w14:textId="77777777" w:rsidTr="0030305B">
        <w:tc>
          <w:tcPr>
            <w:tcW w:w="2184" w:type="dxa"/>
            <w:vMerge/>
          </w:tcPr>
          <w:p w14:paraId="0E7BCF41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</w:tcPr>
          <w:p w14:paraId="2A86D593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14:paraId="3ECAB4E0" w14:textId="338FB105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Milk/Eggs</w:t>
            </w:r>
          </w:p>
        </w:tc>
        <w:tc>
          <w:tcPr>
            <w:tcW w:w="3714" w:type="dxa"/>
          </w:tcPr>
          <w:p w14:paraId="0189BB10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E531D7" w14:textId="77777777" w:rsidR="0030305B" w:rsidRDefault="0030305B">
      <w:pPr>
        <w:rPr>
          <w:rFonts w:ascii="Arial" w:hAnsi="Arial" w:cs="Arial"/>
          <w:sz w:val="22"/>
          <w:szCs w:val="22"/>
        </w:rPr>
      </w:pPr>
    </w:p>
    <w:p w14:paraId="5E8DFD53" w14:textId="6EF401F7" w:rsidR="00DC50EF" w:rsidRPr="00B913A1" w:rsidRDefault="00B913A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Pr="00B913A1">
        <w:rPr>
          <w:rFonts w:ascii="Arial" w:hAnsi="Arial" w:cs="Arial"/>
          <w:b/>
          <w:bCs/>
          <w:sz w:val="22"/>
          <w:szCs w:val="22"/>
        </w:rPr>
        <w:lastRenderedPageBreak/>
        <w:t>Summary of Residue Depletion Study:</w:t>
      </w:r>
    </w:p>
    <w:p w14:paraId="7DB26FC6" w14:textId="31A2E40C" w:rsidR="00AE63BD" w:rsidRPr="00DA70C2" w:rsidRDefault="00AE63BD">
      <w:pPr>
        <w:rPr>
          <w:rFonts w:ascii="Arial" w:hAnsi="Arial" w:cs="Arial"/>
          <w:sz w:val="22"/>
          <w:szCs w:val="22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395"/>
        <w:gridCol w:w="4110"/>
      </w:tblGrid>
      <w:tr w:rsidR="00DC50EF" w:rsidRPr="00DA70C2" w14:paraId="0CF23074" w14:textId="77777777" w:rsidTr="00DC50EF">
        <w:tc>
          <w:tcPr>
            <w:tcW w:w="180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E531FA" w14:textId="3B03A901" w:rsidR="00DC50EF" w:rsidRPr="00DA70C2" w:rsidRDefault="00DC50EF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Name of Product: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B303E" w14:textId="77777777" w:rsidR="00DC50EF" w:rsidRPr="00DA70C2" w:rsidRDefault="00DC50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nil"/>
            </w:tcBorders>
          </w:tcPr>
          <w:p w14:paraId="09368DFF" w14:textId="51069825" w:rsidR="00DC50EF" w:rsidRPr="00DA70C2" w:rsidRDefault="00DC50EF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Active Ingredient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  <w:r w:rsidRPr="00DA70C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E63BD" w:rsidRPr="00DA70C2" w14:paraId="7B4953F5" w14:textId="77777777" w:rsidTr="00DC50EF">
        <w:tc>
          <w:tcPr>
            <w:tcW w:w="180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76F012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Study</w:t>
            </w:r>
          </w:p>
          <w:p w14:paraId="0AE4C72C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Identification: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9944B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Title:</w:t>
            </w:r>
          </w:p>
          <w:p w14:paraId="3B7AA24A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B0CEB1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F64607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nil"/>
            </w:tcBorders>
          </w:tcPr>
          <w:p w14:paraId="51E93955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GLP (Yes/No):</w:t>
            </w:r>
          </w:p>
        </w:tc>
      </w:tr>
      <w:tr w:rsidR="00AE63BD" w:rsidRPr="00DA70C2" w14:paraId="1ED2EE22" w14:textId="77777777" w:rsidTr="00DC50EF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54A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D15851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5EC7F" w14:textId="2745E1B0" w:rsidR="00AE63BD" w:rsidRPr="00DA70C2" w:rsidRDefault="00DA70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Study </w:t>
            </w:r>
            <w:r w:rsidR="008425B9" w:rsidRPr="00DA70C2">
              <w:rPr>
                <w:rFonts w:ascii="Arial" w:hAnsi="Arial" w:cs="Arial"/>
                <w:sz w:val="22"/>
                <w:szCs w:val="22"/>
              </w:rPr>
              <w:t>Ref No: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</w:tcPr>
          <w:p w14:paraId="30BEB282" w14:textId="7B51331F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Date</w:t>
            </w:r>
            <w:r w:rsidR="00DC50EF">
              <w:rPr>
                <w:rFonts w:ascii="Arial" w:hAnsi="Arial" w:cs="Arial"/>
                <w:sz w:val="22"/>
                <w:szCs w:val="22"/>
              </w:rPr>
              <w:t xml:space="preserve"> of study</w:t>
            </w:r>
            <w:r w:rsidRPr="00DA70C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0229E" w:rsidRPr="00DA70C2" w14:paraId="28D84355" w14:textId="77777777" w:rsidTr="00DC50EF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0E85" w14:textId="77777777" w:rsidR="0050229E" w:rsidRPr="00DA70C2" w:rsidRDefault="00502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60113" w14:textId="50F36707" w:rsidR="0050229E" w:rsidRDefault="005022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of residue study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</w:tcPr>
          <w:p w14:paraId="7643F9EF" w14:textId="77777777" w:rsidR="0050229E" w:rsidRPr="00DA70C2" w:rsidRDefault="005022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3BD" w:rsidRPr="00DA70C2" w14:paraId="052F1E01" w14:textId="77777777" w:rsidTr="00DC50EF">
        <w:tc>
          <w:tcPr>
            <w:tcW w:w="18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065E14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Test System:</w:t>
            </w:r>
          </w:p>
          <w:p w14:paraId="1853E2EF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11B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 xml:space="preserve">Species: </w:t>
            </w:r>
          </w:p>
          <w:p w14:paraId="57D8412F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4982E4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Breed:</w:t>
            </w:r>
          </w:p>
        </w:tc>
      </w:tr>
      <w:tr w:rsidR="00AE63BD" w:rsidRPr="00DA70C2" w14:paraId="472723CE" w14:textId="77777777" w:rsidTr="00DC50EF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02D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D9A7CF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749B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Age: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11584B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 xml:space="preserve">Sex: </w:t>
            </w:r>
          </w:p>
          <w:p w14:paraId="7F7503FE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3BD" w:rsidRPr="00DA70C2" w14:paraId="2AEEC168" w14:textId="77777777" w:rsidTr="00DC50EF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6B7B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Test substance:</w:t>
            </w:r>
          </w:p>
          <w:p w14:paraId="564918C3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AD4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563D06A0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33F945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Batch No*:</w:t>
            </w:r>
          </w:p>
        </w:tc>
      </w:tr>
      <w:tr w:rsidR="00AE63BD" w:rsidRPr="00DA70C2" w14:paraId="3258C887" w14:textId="77777777" w:rsidTr="00DC50EF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77A4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C0A5A6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754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 xml:space="preserve">Dose(s) given**: </w:t>
            </w:r>
          </w:p>
          <w:p w14:paraId="2A1779EF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AD8630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Route &amp; method of Admin:</w:t>
            </w:r>
          </w:p>
          <w:p w14:paraId="5901BA66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0EF" w:rsidRPr="00DA70C2" w14:paraId="2D9B414A" w14:textId="77777777" w:rsidTr="00DC50EF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ED0" w14:textId="77777777" w:rsidR="00DC50EF" w:rsidRDefault="00DC50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2CE97" w14:textId="382474D9" w:rsidR="00DC50EF" w:rsidRPr="00DA70C2" w:rsidRDefault="00DC50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F5B" w14:textId="671749EA" w:rsidR="00DC50EF" w:rsidRPr="00DA70C2" w:rsidRDefault="00DC5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of injection (if applicable):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2167E3" w14:textId="07D953B7" w:rsidR="00DC50EF" w:rsidRPr="00DA70C2" w:rsidRDefault="00DC5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injection volume (if applicable):</w:t>
            </w:r>
          </w:p>
        </w:tc>
      </w:tr>
      <w:tr w:rsidR="00AE63BD" w:rsidRPr="00DA70C2" w14:paraId="4FA2127F" w14:textId="77777777" w:rsidTr="00DC50EF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4FC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Experimental</w:t>
            </w:r>
          </w:p>
          <w:p w14:paraId="26F30508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Design: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C132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Time points: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448B55" w14:textId="790BFE79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No. Animals</w:t>
            </w:r>
            <w:r w:rsidR="00DC50EF">
              <w:rPr>
                <w:rFonts w:ascii="Arial" w:hAnsi="Arial" w:cs="Arial"/>
                <w:sz w:val="22"/>
                <w:szCs w:val="22"/>
              </w:rPr>
              <w:t>/time point</w:t>
            </w:r>
            <w:r w:rsidRPr="00DA70C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AE63BD" w:rsidRPr="00DA70C2" w14:paraId="60686092" w14:textId="77777777" w:rsidTr="00DC50EF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B14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94A90B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F79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 xml:space="preserve">Samples Collected: </w:t>
            </w:r>
          </w:p>
          <w:p w14:paraId="1060E50E" w14:textId="016B8790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3FF35E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Water Temperature (fish only):</w:t>
            </w:r>
          </w:p>
        </w:tc>
      </w:tr>
      <w:tr w:rsidR="0050229E" w:rsidRPr="00DA70C2" w14:paraId="39C8C25C" w14:textId="77777777" w:rsidTr="00DC50EF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66C" w14:textId="77777777" w:rsidR="0050229E" w:rsidRPr="00DA70C2" w:rsidRDefault="00502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8C2B" w14:textId="4C95DB88" w:rsidR="0050229E" w:rsidRPr="00DA70C2" w:rsidRDefault="005022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Statistical Analysis performed and Confidence intervals (I think we accept 95:95)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BE2CC8" w14:textId="77777777" w:rsidR="0050229E" w:rsidRPr="00DA70C2" w:rsidRDefault="005022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3BD" w:rsidRPr="00DA70C2" w14:paraId="46237C0B" w14:textId="77777777" w:rsidTr="00DC50EF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1F5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Analytical</w:t>
            </w:r>
          </w:p>
          <w:p w14:paraId="02B0D395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Method***: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1AADB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Type of method:</w:t>
            </w:r>
          </w:p>
          <w:p w14:paraId="3EF48873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3BD" w:rsidRPr="00DA70C2" w14:paraId="6B77CB3E" w14:textId="77777777" w:rsidTr="00DC50EF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AC9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8B2439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98B6E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LOD for each tissue:</w:t>
            </w:r>
          </w:p>
          <w:p w14:paraId="7266C3F0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3BD" w:rsidRPr="00DA70C2" w14:paraId="1A3C0EFA" w14:textId="77777777" w:rsidTr="00DC50EF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981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6EDEE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284E0" w14:textId="77777777" w:rsidR="00AE63BD" w:rsidRPr="00DA70C2" w:rsidRDefault="008425B9">
            <w:pPr>
              <w:rPr>
                <w:rFonts w:ascii="Arial" w:hAnsi="Arial" w:cs="Arial"/>
                <w:sz w:val="22"/>
                <w:szCs w:val="22"/>
              </w:rPr>
            </w:pPr>
            <w:r w:rsidRPr="00DA70C2">
              <w:rPr>
                <w:rFonts w:ascii="Arial" w:hAnsi="Arial" w:cs="Arial"/>
                <w:sz w:val="22"/>
                <w:szCs w:val="22"/>
              </w:rPr>
              <w:t>LOQ for each tissue:</w:t>
            </w:r>
          </w:p>
          <w:p w14:paraId="4AE04ECE" w14:textId="77777777" w:rsidR="00AE63BD" w:rsidRPr="00DA70C2" w:rsidRDefault="00AE63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EDC621" w14:textId="77777777" w:rsidR="00737321" w:rsidRDefault="008425B9">
      <w:pPr>
        <w:rPr>
          <w:rFonts w:ascii="Arial" w:hAnsi="Arial" w:cs="Arial"/>
          <w:sz w:val="22"/>
          <w:szCs w:val="22"/>
        </w:rPr>
      </w:pPr>
      <w:r w:rsidRPr="00DA70C2">
        <w:rPr>
          <w:rFonts w:ascii="Arial" w:hAnsi="Arial" w:cs="Arial"/>
          <w:sz w:val="22"/>
          <w:szCs w:val="22"/>
        </w:rPr>
        <w:t>*</w:t>
      </w:r>
      <w:r w:rsidRPr="00DA70C2">
        <w:rPr>
          <w:rFonts w:ascii="Arial" w:hAnsi="Arial" w:cs="Arial"/>
          <w:sz w:val="22"/>
          <w:szCs w:val="22"/>
        </w:rPr>
        <w:tab/>
      </w:r>
    </w:p>
    <w:p w14:paraId="0D175401" w14:textId="071CD396" w:rsidR="00AE63BD" w:rsidRPr="00DA70C2" w:rsidRDefault="008425B9">
      <w:pPr>
        <w:rPr>
          <w:rFonts w:ascii="Arial" w:hAnsi="Arial" w:cs="Arial"/>
          <w:sz w:val="22"/>
          <w:szCs w:val="22"/>
        </w:rPr>
      </w:pPr>
      <w:r w:rsidRPr="00DA70C2">
        <w:rPr>
          <w:rFonts w:ascii="Arial" w:hAnsi="Arial" w:cs="Arial"/>
          <w:sz w:val="22"/>
          <w:szCs w:val="22"/>
        </w:rPr>
        <w:t>Please enclose certificate of analysis.</w:t>
      </w:r>
    </w:p>
    <w:p w14:paraId="52FE7345" w14:textId="77777777" w:rsidR="00AE63BD" w:rsidRPr="00DA70C2" w:rsidRDefault="008425B9">
      <w:pPr>
        <w:rPr>
          <w:rFonts w:ascii="Arial" w:hAnsi="Arial" w:cs="Arial"/>
          <w:sz w:val="22"/>
          <w:szCs w:val="22"/>
        </w:rPr>
      </w:pPr>
      <w:r w:rsidRPr="00DA70C2">
        <w:rPr>
          <w:rFonts w:ascii="Arial" w:hAnsi="Arial" w:cs="Arial"/>
          <w:sz w:val="22"/>
          <w:szCs w:val="22"/>
        </w:rPr>
        <w:t>**</w:t>
      </w:r>
      <w:r w:rsidRPr="00DA70C2">
        <w:rPr>
          <w:rFonts w:ascii="Arial" w:hAnsi="Arial" w:cs="Arial"/>
          <w:sz w:val="22"/>
          <w:szCs w:val="22"/>
        </w:rPr>
        <w:tab/>
        <w:t xml:space="preserve">If given in feed, please quote figures for concentration in feed and amount per kilogram </w:t>
      </w:r>
      <w:r w:rsidRPr="00DA70C2">
        <w:rPr>
          <w:rFonts w:ascii="Arial" w:hAnsi="Arial" w:cs="Arial"/>
          <w:sz w:val="22"/>
          <w:szCs w:val="22"/>
        </w:rPr>
        <w:tab/>
        <w:t>bodyweight.</w:t>
      </w:r>
    </w:p>
    <w:p w14:paraId="0698EDCB" w14:textId="324845B4" w:rsidR="00AE63BD" w:rsidRDefault="008425B9">
      <w:pPr>
        <w:rPr>
          <w:rFonts w:ascii="Arial" w:hAnsi="Arial" w:cs="Arial"/>
          <w:sz w:val="22"/>
          <w:szCs w:val="22"/>
        </w:rPr>
      </w:pPr>
      <w:r w:rsidRPr="00DA70C2">
        <w:rPr>
          <w:rFonts w:ascii="Arial" w:hAnsi="Arial" w:cs="Arial"/>
          <w:sz w:val="22"/>
          <w:szCs w:val="22"/>
        </w:rPr>
        <w:t>***</w:t>
      </w:r>
      <w:r w:rsidRPr="00DA70C2">
        <w:rPr>
          <w:rFonts w:ascii="Arial" w:hAnsi="Arial" w:cs="Arial"/>
          <w:sz w:val="22"/>
          <w:szCs w:val="22"/>
        </w:rPr>
        <w:tab/>
        <w:t>Please include flow chart outlining the method and tables of validation data</w:t>
      </w:r>
      <w:r w:rsidR="0050229E">
        <w:rPr>
          <w:rFonts w:ascii="Arial" w:hAnsi="Arial" w:cs="Arial"/>
          <w:sz w:val="22"/>
          <w:szCs w:val="22"/>
        </w:rPr>
        <w:t xml:space="preserve"> and required sensitivity relative to the MRL for the target residue</w:t>
      </w:r>
    </w:p>
    <w:p w14:paraId="6361CC79" w14:textId="4FA6F6BE" w:rsidR="00DC50EF" w:rsidRDefault="00DC50E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054"/>
      </w:tblGrid>
      <w:tr w:rsidR="00DF2753" w14:paraId="4EA659BA" w14:textId="77777777" w:rsidTr="00737321">
        <w:trPr>
          <w:trHeight w:val="58"/>
        </w:trPr>
        <w:tc>
          <w:tcPr>
            <w:tcW w:w="10280" w:type="dxa"/>
            <w:shd w:val="pct10" w:color="auto" w:fill="auto"/>
          </w:tcPr>
          <w:p w14:paraId="7B192A8A" w14:textId="2D0B9DD5" w:rsidR="00DF2753" w:rsidRPr="00DF2753" w:rsidRDefault="00DF275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bookmarkStart w:id="0" w:name="_Hlk99835144"/>
            <w:r w:rsidRPr="00DF275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Assessor observations/comments:</w:t>
            </w:r>
          </w:p>
          <w:p w14:paraId="047B4130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A63AF7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267A63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7EED61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A684D4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652B9F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AB721A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1DA2F2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A5459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C60ACF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9004FE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80075" w14:textId="5EB25569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5354B0DD" w14:textId="7311DFF4" w:rsidR="00DF2753" w:rsidRDefault="00DF2753">
      <w:pPr>
        <w:rPr>
          <w:rFonts w:ascii="Arial" w:hAnsi="Arial" w:cs="Arial"/>
          <w:sz w:val="22"/>
          <w:szCs w:val="22"/>
        </w:rPr>
      </w:pPr>
    </w:p>
    <w:p w14:paraId="6A3CF3A9" w14:textId="77777777" w:rsidR="00DF2753" w:rsidRDefault="00DF2753">
      <w:pPr>
        <w:rPr>
          <w:rFonts w:ascii="Arial" w:hAnsi="Arial" w:cs="Arial"/>
          <w:sz w:val="22"/>
          <w:szCs w:val="22"/>
        </w:rPr>
        <w:sectPr w:rsidR="00DF2753">
          <w:headerReference w:type="default" r:id="rId6"/>
          <w:footerReference w:type="default" r:id="rId7"/>
          <w:pgSz w:w="11907" w:h="16840"/>
          <w:pgMar w:top="1440" w:right="851" w:bottom="1440" w:left="992" w:header="720" w:footer="720" w:gutter="0"/>
          <w:cols w:space="720"/>
        </w:sectPr>
      </w:pPr>
    </w:p>
    <w:p w14:paraId="0AB4A70A" w14:textId="77777777" w:rsidR="00DF2753" w:rsidRPr="00DF2753" w:rsidRDefault="00DF2753" w:rsidP="00DF2753">
      <w:pPr>
        <w:rPr>
          <w:rFonts w:ascii="Arial" w:hAnsi="Arial" w:cs="Arial"/>
          <w:b/>
          <w:sz w:val="24"/>
        </w:rPr>
      </w:pPr>
      <w:r w:rsidRPr="00DF2753">
        <w:rPr>
          <w:rFonts w:ascii="Arial" w:hAnsi="Arial" w:cs="Arial"/>
          <w:b/>
          <w:sz w:val="24"/>
        </w:rPr>
        <w:lastRenderedPageBreak/>
        <w:t xml:space="preserve">Results For Residues </w:t>
      </w:r>
      <w:proofErr w:type="gramStart"/>
      <w:r w:rsidRPr="00DF2753">
        <w:rPr>
          <w:rFonts w:ascii="Arial" w:hAnsi="Arial" w:cs="Arial"/>
          <w:b/>
          <w:sz w:val="24"/>
        </w:rPr>
        <w:t>In</w:t>
      </w:r>
      <w:proofErr w:type="gramEnd"/>
      <w:r w:rsidRPr="00DF2753">
        <w:rPr>
          <w:rFonts w:ascii="Arial" w:hAnsi="Arial" w:cs="Arial"/>
          <w:b/>
          <w:sz w:val="24"/>
        </w:rPr>
        <w:t xml:space="preserve"> Mammalian Or Avian Tissues</w:t>
      </w:r>
      <w:r w:rsidRPr="00DF2753">
        <w:rPr>
          <w:rFonts w:ascii="Arial" w:hAnsi="Arial" w:cs="Arial"/>
          <w:b/>
          <w:sz w:val="24"/>
        </w:rPr>
        <w:tab/>
      </w:r>
      <w:r w:rsidRPr="00DF2753">
        <w:rPr>
          <w:rFonts w:ascii="Arial" w:hAnsi="Arial" w:cs="Arial"/>
          <w:b/>
          <w:sz w:val="24"/>
        </w:rPr>
        <w:tab/>
        <w:t xml:space="preserve">(Please quote results in </w:t>
      </w:r>
      <w:r w:rsidRPr="00DF2753">
        <w:rPr>
          <w:rFonts w:ascii="Arial" w:hAnsi="Arial" w:cs="Arial"/>
          <w:b/>
          <w:sz w:val="24"/>
        </w:rPr>
        <w:sym w:font="Symbol" w:char="F06D"/>
      </w:r>
      <w:r w:rsidRPr="00DF2753">
        <w:rPr>
          <w:rFonts w:ascii="Arial" w:hAnsi="Arial" w:cs="Arial"/>
          <w:b/>
          <w:sz w:val="24"/>
        </w:rPr>
        <w:t>g/kg)</w:t>
      </w:r>
    </w:p>
    <w:tbl>
      <w:tblPr>
        <w:tblW w:w="14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DF2753" w:rsidRPr="00DF2753" w14:paraId="6DAC4E75" w14:textId="77777777" w:rsidTr="00D53CF9">
        <w:tc>
          <w:tcPr>
            <w:tcW w:w="1417" w:type="dxa"/>
          </w:tcPr>
          <w:p w14:paraId="4F78D0EC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68F3C09A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36" w:type="dxa"/>
            <w:gridSpan w:val="8"/>
          </w:tcPr>
          <w:p w14:paraId="6A30D019" w14:textId="77777777" w:rsidR="00DF2753" w:rsidRPr="00DF2753" w:rsidRDefault="00DF2753" w:rsidP="00DF275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F2753">
              <w:rPr>
                <w:rFonts w:ascii="Arial" w:hAnsi="Arial" w:cs="Arial"/>
                <w:b/>
                <w:bCs/>
                <w:sz w:val="20"/>
              </w:rPr>
              <w:t xml:space="preserve">Time Points (days / </w:t>
            </w:r>
            <w:proofErr w:type="gramStart"/>
            <w:r w:rsidRPr="00DF2753">
              <w:rPr>
                <w:rFonts w:ascii="Arial" w:hAnsi="Arial" w:cs="Arial"/>
                <w:b/>
                <w:bCs/>
                <w:sz w:val="20"/>
              </w:rPr>
              <w:t xml:space="preserve">hours)   </w:t>
            </w:r>
            <w:proofErr w:type="gramEnd"/>
            <w:r w:rsidRPr="00DF2753">
              <w:rPr>
                <w:rFonts w:ascii="Arial" w:hAnsi="Arial" w:cs="Arial"/>
                <w:b/>
                <w:bCs/>
                <w:sz w:val="20"/>
              </w:rPr>
              <w:t xml:space="preserve">    (Delete as appropriate)</w:t>
            </w:r>
          </w:p>
        </w:tc>
      </w:tr>
      <w:tr w:rsidR="00DF2753" w:rsidRPr="00DF2753" w14:paraId="3C2F0DBD" w14:textId="77777777" w:rsidTr="00D53CF9">
        <w:tc>
          <w:tcPr>
            <w:tcW w:w="1417" w:type="dxa"/>
            <w:tcBorders>
              <w:bottom w:val="double" w:sz="6" w:space="0" w:color="auto"/>
            </w:tcBorders>
          </w:tcPr>
          <w:p w14:paraId="064AD69E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  <w:r w:rsidRPr="00DF2753">
              <w:rPr>
                <w:rFonts w:ascii="Arial" w:hAnsi="Arial" w:cs="Arial"/>
                <w:b/>
                <w:bCs/>
                <w:sz w:val="20"/>
              </w:rPr>
              <w:t>Tissue</w:t>
            </w: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14:paraId="00182579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14:paraId="39623DAB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14:paraId="08E4912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14:paraId="43A07575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14:paraId="7DC6D481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14:paraId="4FD3523F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14:paraId="79071E9D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14:paraId="212E642C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14:paraId="0BC5BEA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609B7748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742EF109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  <w:r w:rsidRPr="00DF2753">
              <w:rPr>
                <w:rFonts w:ascii="Arial" w:hAnsi="Arial" w:cs="Arial"/>
                <w:b/>
                <w:bCs/>
                <w:sz w:val="20"/>
              </w:rPr>
              <w:t>Liver</w:t>
            </w:r>
          </w:p>
        </w:tc>
        <w:tc>
          <w:tcPr>
            <w:tcW w:w="1417" w:type="dxa"/>
            <w:tcBorders>
              <w:top w:val="nil"/>
            </w:tcBorders>
          </w:tcPr>
          <w:p w14:paraId="47E1DD41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1</w:t>
            </w:r>
          </w:p>
        </w:tc>
        <w:tc>
          <w:tcPr>
            <w:tcW w:w="1417" w:type="dxa"/>
            <w:tcBorders>
              <w:top w:val="nil"/>
            </w:tcBorders>
          </w:tcPr>
          <w:p w14:paraId="3EF1F189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2CBF653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5B5BB0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7D4AC18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4DB0988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2098710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28F56CB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0016563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018B2324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473C00B6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63F4341C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2</w:t>
            </w:r>
          </w:p>
        </w:tc>
        <w:tc>
          <w:tcPr>
            <w:tcW w:w="1417" w:type="dxa"/>
          </w:tcPr>
          <w:p w14:paraId="2A8008E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CE1C9D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D0889EE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BA046F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ECFC4A8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3B820B8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9CC1BD1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6540D33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47FED520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51CFC5BD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2AE1BD3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3</w:t>
            </w:r>
          </w:p>
        </w:tc>
        <w:tc>
          <w:tcPr>
            <w:tcW w:w="1417" w:type="dxa"/>
          </w:tcPr>
          <w:p w14:paraId="31243528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517FB0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405F790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3F715BF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90A1055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22185D1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B175CFF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A5773B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50229E" w:rsidRPr="00DF2753" w14:paraId="5299B368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5830351F" w14:textId="77777777" w:rsidR="0050229E" w:rsidRPr="00DF2753" w:rsidRDefault="0050229E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4C72D382" w14:textId="1E0E4A33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4</w:t>
            </w:r>
          </w:p>
        </w:tc>
        <w:tc>
          <w:tcPr>
            <w:tcW w:w="1417" w:type="dxa"/>
          </w:tcPr>
          <w:p w14:paraId="6C28F59F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A63B4F7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E22709F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A477E91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3CF75B6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8E3BCAE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3CA38D4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FF2D9C8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4263FA40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1642F575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21CF5243" w14:textId="19A6DF23" w:rsidR="00DF2753" w:rsidRPr="00DF2753" w:rsidRDefault="0050229E" w:rsidP="00DF27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 additional animal no. if used</w:t>
            </w:r>
          </w:p>
        </w:tc>
        <w:tc>
          <w:tcPr>
            <w:tcW w:w="1417" w:type="dxa"/>
          </w:tcPr>
          <w:p w14:paraId="29939621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DF335E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6677E17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B5D016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A0BF6CE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80818A0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9A57929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C25D4DD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0C582E40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double" w:sz="6" w:space="0" w:color="auto"/>
            </w:tcBorders>
            <w:shd w:val="pct20" w:color="auto" w:fill="auto"/>
          </w:tcPr>
          <w:p w14:paraId="10844C89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3E78CABC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 xml:space="preserve">Mean ± </w:t>
            </w:r>
            <w:proofErr w:type="gramStart"/>
            <w:r w:rsidRPr="00DF2753">
              <w:rPr>
                <w:rFonts w:ascii="Arial" w:hAnsi="Arial" w:cs="Arial"/>
                <w:sz w:val="20"/>
              </w:rPr>
              <w:t>S.D</w:t>
            </w:r>
            <w:proofErr w:type="gramEnd"/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3B065328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7CB0FC98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2CD755F8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5C09E395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026CB8D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1FFB4D7F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06D8C8A0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4595512E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5102F54E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2DF30D3D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  <w:r w:rsidRPr="00DF2753">
              <w:rPr>
                <w:rFonts w:ascii="Arial" w:hAnsi="Arial" w:cs="Arial"/>
                <w:b/>
                <w:bCs/>
                <w:sz w:val="20"/>
              </w:rPr>
              <w:t>Kidney</w:t>
            </w:r>
          </w:p>
        </w:tc>
        <w:tc>
          <w:tcPr>
            <w:tcW w:w="1417" w:type="dxa"/>
            <w:tcBorders>
              <w:top w:val="nil"/>
            </w:tcBorders>
          </w:tcPr>
          <w:p w14:paraId="604FBBA5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1</w:t>
            </w:r>
          </w:p>
        </w:tc>
        <w:tc>
          <w:tcPr>
            <w:tcW w:w="1417" w:type="dxa"/>
            <w:tcBorders>
              <w:top w:val="nil"/>
            </w:tcBorders>
          </w:tcPr>
          <w:p w14:paraId="6DDE84A7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C93E119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02F3B40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F00BE7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A96FE18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D9EC10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E5FE903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07AC5CD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65780EB0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79899523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2E2B5DD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2</w:t>
            </w:r>
          </w:p>
        </w:tc>
        <w:tc>
          <w:tcPr>
            <w:tcW w:w="1417" w:type="dxa"/>
          </w:tcPr>
          <w:p w14:paraId="50BB0FBD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357A65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4945767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9E9EC6E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E1FDB8D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73694C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3F6672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EDFA98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4DF29BE6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49D86402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0D81740D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3</w:t>
            </w:r>
          </w:p>
        </w:tc>
        <w:tc>
          <w:tcPr>
            <w:tcW w:w="1417" w:type="dxa"/>
          </w:tcPr>
          <w:p w14:paraId="3A4DC99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53BD93C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409A6C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15084F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90A2C61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65582F9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98E3623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FBFD8F3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322943E0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6F53942E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74688971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4</w:t>
            </w:r>
          </w:p>
        </w:tc>
        <w:tc>
          <w:tcPr>
            <w:tcW w:w="1417" w:type="dxa"/>
          </w:tcPr>
          <w:p w14:paraId="696DA11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DC91478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6230CC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9ADBED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97F9080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DD78081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F698E09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F7AB973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50229E" w:rsidRPr="00DF2753" w14:paraId="26BACBB6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4BCD6908" w14:textId="77777777" w:rsidR="0050229E" w:rsidRPr="00DF2753" w:rsidRDefault="0050229E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224327C8" w14:textId="0F5BBD44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 additional animal no. if used</w:t>
            </w:r>
          </w:p>
        </w:tc>
        <w:tc>
          <w:tcPr>
            <w:tcW w:w="1417" w:type="dxa"/>
          </w:tcPr>
          <w:p w14:paraId="0559EF43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63C9B61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E21C15D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003E08E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FCA8446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7413F5B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D285C4D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069D26E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60331936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double" w:sz="6" w:space="0" w:color="auto"/>
            </w:tcBorders>
            <w:shd w:val="pct20" w:color="auto" w:fill="auto"/>
          </w:tcPr>
          <w:p w14:paraId="741DACB5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31778EC5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 xml:space="preserve">Mean ± </w:t>
            </w:r>
            <w:proofErr w:type="gramStart"/>
            <w:r w:rsidRPr="00DF2753">
              <w:rPr>
                <w:rFonts w:ascii="Arial" w:hAnsi="Arial" w:cs="Arial"/>
                <w:sz w:val="20"/>
              </w:rPr>
              <w:t>S.D</w:t>
            </w:r>
            <w:proofErr w:type="gramEnd"/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52ACEE83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4F46F45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7018F59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089273FB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75781AA7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1BA37AE5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69AE7157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643F01C0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7A2F0274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235B0D20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  <w:r w:rsidRPr="00DF2753">
              <w:rPr>
                <w:rFonts w:ascii="Arial" w:hAnsi="Arial" w:cs="Arial"/>
                <w:b/>
                <w:bCs/>
                <w:sz w:val="20"/>
              </w:rPr>
              <w:t>Muscle</w:t>
            </w:r>
          </w:p>
        </w:tc>
        <w:tc>
          <w:tcPr>
            <w:tcW w:w="1417" w:type="dxa"/>
            <w:tcBorders>
              <w:top w:val="nil"/>
            </w:tcBorders>
          </w:tcPr>
          <w:p w14:paraId="77135CA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1</w:t>
            </w:r>
          </w:p>
        </w:tc>
        <w:tc>
          <w:tcPr>
            <w:tcW w:w="1417" w:type="dxa"/>
            <w:tcBorders>
              <w:top w:val="nil"/>
            </w:tcBorders>
          </w:tcPr>
          <w:p w14:paraId="3CD6D00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7F6A61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C4E46CC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1FEF1C7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C8E27E5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49D7CC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8C85FB7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A0CDAB5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2A8EF76A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787E1EE3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1973E95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2</w:t>
            </w:r>
          </w:p>
        </w:tc>
        <w:tc>
          <w:tcPr>
            <w:tcW w:w="1417" w:type="dxa"/>
          </w:tcPr>
          <w:p w14:paraId="0ECAB633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1BC79F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6A02F2F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A3EDCDD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8ABEC5D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697A313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257C9F9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CEC2688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6546CA42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49B66656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7580E05C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3</w:t>
            </w:r>
          </w:p>
        </w:tc>
        <w:tc>
          <w:tcPr>
            <w:tcW w:w="1417" w:type="dxa"/>
          </w:tcPr>
          <w:p w14:paraId="6C2C119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1AAFA75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757546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C4E2E5C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E55870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22A822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3CF946B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D7D919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22B7CB72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67CA2A9A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51D153F9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4</w:t>
            </w:r>
          </w:p>
        </w:tc>
        <w:tc>
          <w:tcPr>
            <w:tcW w:w="1417" w:type="dxa"/>
          </w:tcPr>
          <w:p w14:paraId="668F653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62B3FE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43E847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D6C8805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7AB09E5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7A78D7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1EB61C1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E11FA2F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50229E" w:rsidRPr="00DF2753" w14:paraId="3D469E5C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508BA02F" w14:textId="77777777" w:rsidR="0050229E" w:rsidRPr="00DF2753" w:rsidRDefault="0050229E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178CFC00" w14:textId="4D788503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 additional animal no. if used</w:t>
            </w:r>
          </w:p>
        </w:tc>
        <w:tc>
          <w:tcPr>
            <w:tcW w:w="1417" w:type="dxa"/>
          </w:tcPr>
          <w:p w14:paraId="16AC4613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A08F19C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429DC0A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4EB5AD5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4083FC5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B8350B7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7BC68C0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20B79A5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395A80E1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double" w:sz="6" w:space="0" w:color="auto"/>
            </w:tcBorders>
            <w:shd w:val="pct20" w:color="auto" w:fill="auto"/>
          </w:tcPr>
          <w:p w14:paraId="00049D40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4C1142A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 xml:space="preserve">Mean ± </w:t>
            </w:r>
            <w:proofErr w:type="gramStart"/>
            <w:r w:rsidRPr="00DF2753">
              <w:rPr>
                <w:rFonts w:ascii="Arial" w:hAnsi="Arial" w:cs="Arial"/>
                <w:sz w:val="20"/>
              </w:rPr>
              <w:t>S.D</w:t>
            </w:r>
            <w:proofErr w:type="gramEnd"/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4D3675BB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3D4F5AB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2857881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410C3531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0C616F0C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10EDD57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0F22C8E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44818F1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4E9B4615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600EFB52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  <w:r w:rsidRPr="00DF2753">
              <w:rPr>
                <w:rFonts w:ascii="Arial" w:hAnsi="Arial" w:cs="Arial"/>
                <w:b/>
                <w:bCs/>
                <w:sz w:val="20"/>
              </w:rPr>
              <w:t>Fat / skin</w:t>
            </w:r>
          </w:p>
        </w:tc>
        <w:tc>
          <w:tcPr>
            <w:tcW w:w="1417" w:type="dxa"/>
            <w:tcBorders>
              <w:top w:val="nil"/>
            </w:tcBorders>
          </w:tcPr>
          <w:p w14:paraId="39CC72D9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1</w:t>
            </w:r>
          </w:p>
        </w:tc>
        <w:tc>
          <w:tcPr>
            <w:tcW w:w="1417" w:type="dxa"/>
            <w:tcBorders>
              <w:top w:val="nil"/>
            </w:tcBorders>
          </w:tcPr>
          <w:p w14:paraId="735EC48C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5A7274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89A580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42F2BAD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0AB7BB8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DB5FC9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9A7EFEB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AABDF1E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672C8C7F" w14:textId="77777777" w:rsidTr="00D53CF9">
        <w:trPr>
          <w:trHeight w:val="240"/>
        </w:trPr>
        <w:tc>
          <w:tcPr>
            <w:tcW w:w="1417" w:type="dxa"/>
            <w:tcBorders>
              <w:top w:val="nil"/>
              <w:bottom w:val="nil"/>
            </w:tcBorders>
          </w:tcPr>
          <w:p w14:paraId="35DC78B5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  <w:r w:rsidRPr="00DF2753">
              <w:rPr>
                <w:rFonts w:ascii="Arial" w:hAnsi="Arial" w:cs="Arial"/>
                <w:b/>
                <w:bCs/>
                <w:sz w:val="20"/>
              </w:rPr>
              <w:t>(Delete as</w:t>
            </w:r>
          </w:p>
        </w:tc>
        <w:tc>
          <w:tcPr>
            <w:tcW w:w="1417" w:type="dxa"/>
          </w:tcPr>
          <w:p w14:paraId="660F92DD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2</w:t>
            </w:r>
          </w:p>
        </w:tc>
        <w:tc>
          <w:tcPr>
            <w:tcW w:w="1417" w:type="dxa"/>
          </w:tcPr>
          <w:p w14:paraId="7E8223B0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1A01D5B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693272A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65260CE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158A3EB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095231F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471314F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57D68DB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23858E64" w14:textId="77777777" w:rsidTr="008D6FEC">
        <w:trPr>
          <w:trHeight w:val="240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316D68E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  <w:r w:rsidRPr="00DF2753">
              <w:rPr>
                <w:rFonts w:ascii="Arial" w:hAnsi="Arial" w:cs="Arial"/>
                <w:b/>
                <w:bCs/>
                <w:sz w:val="20"/>
              </w:rPr>
              <w:t>appropriate)</w:t>
            </w:r>
          </w:p>
        </w:tc>
        <w:tc>
          <w:tcPr>
            <w:tcW w:w="1417" w:type="dxa"/>
          </w:tcPr>
          <w:p w14:paraId="0E31C71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3</w:t>
            </w:r>
          </w:p>
        </w:tc>
        <w:tc>
          <w:tcPr>
            <w:tcW w:w="1417" w:type="dxa"/>
          </w:tcPr>
          <w:p w14:paraId="26AEF44D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0DF03FE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6A8EED5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9DF26C3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0DEE85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28377B1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8939C57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1E183AE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4766066B" w14:textId="77777777" w:rsidTr="008D6FEC">
        <w:trPr>
          <w:trHeight w:val="24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B4668C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04CEE8FF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4</w:t>
            </w:r>
          </w:p>
        </w:tc>
        <w:tc>
          <w:tcPr>
            <w:tcW w:w="1417" w:type="dxa"/>
          </w:tcPr>
          <w:p w14:paraId="10CD33D7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B4A713C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1E6D220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F1812D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9973CDD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A06A8DB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C88805F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BB199CC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50229E" w:rsidRPr="00DF2753" w14:paraId="13F1D1D8" w14:textId="77777777" w:rsidTr="008D6FEC">
        <w:trPr>
          <w:trHeight w:val="24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D0A482" w14:textId="77777777" w:rsidR="0050229E" w:rsidRPr="00DF2753" w:rsidRDefault="0050229E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7443E16C" w14:textId="23939D7B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 additional animal no. if used</w:t>
            </w:r>
          </w:p>
        </w:tc>
        <w:tc>
          <w:tcPr>
            <w:tcW w:w="1417" w:type="dxa"/>
          </w:tcPr>
          <w:p w14:paraId="6B2BD009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AD8E761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E311C53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D187CCE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F78F72E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EAF5B6E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8535BE2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0F8CD88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79603FA1" w14:textId="77777777" w:rsidTr="008D6FEC">
        <w:trPr>
          <w:trHeight w:val="240"/>
        </w:trPr>
        <w:tc>
          <w:tcPr>
            <w:tcW w:w="1417" w:type="dxa"/>
            <w:tcBorders>
              <w:top w:val="single" w:sz="4" w:space="0" w:color="auto"/>
              <w:bottom w:val="double" w:sz="6" w:space="0" w:color="auto"/>
            </w:tcBorders>
            <w:shd w:val="pct20" w:color="auto" w:fill="auto"/>
          </w:tcPr>
          <w:p w14:paraId="30111282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19FFE4B0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 xml:space="preserve">Mean ± </w:t>
            </w:r>
            <w:proofErr w:type="gramStart"/>
            <w:r w:rsidRPr="00DF2753">
              <w:rPr>
                <w:rFonts w:ascii="Arial" w:hAnsi="Arial" w:cs="Arial"/>
                <w:sz w:val="20"/>
              </w:rPr>
              <w:t>S.D</w:t>
            </w:r>
            <w:proofErr w:type="gramEnd"/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08F4F727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38BA440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5CD05E23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40B85B40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7B918DB9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19F6EC7E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30DB6209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shd w:val="pct20" w:color="auto" w:fill="auto"/>
          </w:tcPr>
          <w:p w14:paraId="6B4CB8F3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53CF9" w:rsidRPr="00DF2753" w14:paraId="49A09C42" w14:textId="77777777" w:rsidTr="00D53CF9">
        <w:trPr>
          <w:trHeight w:val="240"/>
        </w:trPr>
        <w:tc>
          <w:tcPr>
            <w:tcW w:w="1417" w:type="dxa"/>
            <w:vMerge w:val="restart"/>
            <w:tcBorders>
              <w:top w:val="nil"/>
            </w:tcBorders>
          </w:tcPr>
          <w:p w14:paraId="7C3AF2B1" w14:textId="77777777" w:rsidR="00D53CF9" w:rsidRPr="00DF2753" w:rsidRDefault="00D53CF9" w:rsidP="00DF2753">
            <w:pPr>
              <w:rPr>
                <w:rFonts w:ascii="Arial" w:hAnsi="Arial" w:cs="Arial"/>
                <w:b/>
                <w:bCs/>
                <w:sz w:val="20"/>
              </w:rPr>
            </w:pPr>
            <w:r w:rsidRPr="00DF2753">
              <w:rPr>
                <w:rFonts w:ascii="Arial" w:hAnsi="Arial" w:cs="Arial"/>
                <w:b/>
                <w:bCs/>
                <w:sz w:val="20"/>
              </w:rPr>
              <w:t>Injection</w:t>
            </w:r>
          </w:p>
          <w:p w14:paraId="7C75FF57" w14:textId="7C7D591F" w:rsidR="00D53CF9" w:rsidRPr="00DF2753" w:rsidRDefault="00D53CF9" w:rsidP="00DF2753">
            <w:pPr>
              <w:rPr>
                <w:rFonts w:ascii="Arial" w:hAnsi="Arial" w:cs="Arial"/>
                <w:b/>
                <w:bCs/>
                <w:sz w:val="20"/>
              </w:rPr>
            </w:pPr>
            <w:r w:rsidRPr="00DF2753">
              <w:rPr>
                <w:rFonts w:ascii="Arial" w:hAnsi="Arial" w:cs="Arial"/>
                <w:b/>
                <w:bCs/>
                <w:sz w:val="20"/>
              </w:rPr>
              <w:t>Site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(if applicable)</w:t>
            </w:r>
          </w:p>
        </w:tc>
        <w:tc>
          <w:tcPr>
            <w:tcW w:w="1417" w:type="dxa"/>
            <w:tcBorders>
              <w:top w:val="nil"/>
            </w:tcBorders>
          </w:tcPr>
          <w:p w14:paraId="55D1B68C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1</w:t>
            </w:r>
          </w:p>
        </w:tc>
        <w:tc>
          <w:tcPr>
            <w:tcW w:w="1417" w:type="dxa"/>
            <w:tcBorders>
              <w:top w:val="nil"/>
            </w:tcBorders>
          </w:tcPr>
          <w:p w14:paraId="69550222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D3FB40E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FEB77E6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7635AF1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9A4A5B9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C765956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34E1BBF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68B509F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53CF9" w:rsidRPr="00DF2753" w14:paraId="266A4235" w14:textId="77777777" w:rsidTr="00D53CF9">
        <w:trPr>
          <w:trHeight w:val="240"/>
        </w:trPr>
        <w:tc>
          <w:tcPr>
            <w:tcW w:w="1417" w:type="dxa"/>
            <w:vMerge/>
          </w:tcPr>
          <w:p w14:paraId="3197682B" w14:textId="43CBCB16" w:rsidR="00D53CF9" w:rsidRPr="00DF2753" w:rsidRDefault="00D53CF9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18840B72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2</w:t>
            </w:r>
          </w:p>
        </w:tc>
        <w:tc>
          <w:tcPr>
            <w:tcW w:w="1417" w:type="dxa"/>
          </w:tcPr>
          <w:p w14:paraId="1CB7D561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381B038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1524736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C82A78D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B62AA41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32A7E3F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039E976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8BE4503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53CF9" w:rsidRPr="00DF2753" w14:paraId="3248E984" w14:textId="77777777" w:rsidTr="00D53CF9">
        <w:trPr>
          <w:trHeight w:val="240"/>
        </w:trPr>
        <w:tc>
          <w:tcPr>
            <w:tcW w:w="1417" w:type="dxa"/>
            <w:vMerge/>
          </w:tcPr>
          <w:p w14:paraId="557AB4FB" w14:textId="77777777" w:rsidR="00D53CF9" w:rsidRPr="00DF2753" w:rsidRDefault="00D53CF9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5F7DF732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3</w:t>
            </w:r>
          </w:p>
        </w:tc>
        <w:tc>
          <w:tcPr>
            <w:tcW w:w="1417" w:type="dxa"/>
          </w:tcPr>
          <w:p w14:paraId="7E811639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93E797A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CC6FF09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932BB35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A44D045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CF6D61D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480D15B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CEC5A17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53CF9" w:rsidRPr="00DF2753" w14:paraId="4252D831" w14:textId="77777777" w:rsidTr="00D53CF9">
        <w:trPr>
          <w:trHeight w:val="240"/>
        </w:trPr>
        <w:tc>
          <w:tcPr>
            <w:tcW w:w="1417" w:type="dxa"/>
            <w:vMerge/>
            <w:tcBorders>
              <w:bottom w:val="nil"/>
            </w:tcBorders>
          </w:tcPr>
          <w:p w14:paraId="32333988" w14:textId="77777777" w:rsidR="00D53CF9" w:rsidRPr="00DF2753" w:rsidRDefault="00D53CF9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7232E24E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>Animal 4</w:t>
            </w:r>
          </w:p>
        </w:tc>
        <w:tc>
          <w:tcPr>
            <w:tcW w:w="1417" w:type="dxa"/>
          </w:tcPr>
          <w:p w14:paraId="2520CA9D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609C1AC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F57DF1D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91750A7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E7DC68C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A36C553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23CBA2D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EBF0C97" w14:textId="77777777" w:rsidR="00D53CF9" w:rsidRPr="00DF2753" w:rsidRDefault="00D53CF9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50229E" w:rsidRPr="00DF2753" w14:paraId="0B5FE7DB" w14:textId="77777777" w:rsidTr="00D53CF9">
        <w:trPr>
          <w:trHeight w:val="240"/>
        </w:trPr>
        <w:tc>
          <w:tcPr>
            <w:tcW w:w="1417" w:type="dxa"/>
            <w:tcBorders>
              <w:bottom w:val="nil"/>
            </w:tcBorders>
          </w:tcPr>
          <w:p w14:paraId="0500CAC6" w14:textId="77777777" w:rsidR="0050229E" w:rsidRPr="00DF2753" w:rsidRDefault="0050229E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0A6FCDEC" w14:textId="710D45E8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 additional animal no. if used</w:t>
            </w:r>
          </w:p>
        </w:tc>
        <w:tc>
          <w:tcPr>
            <w:tcW w:w="1417" w:type="dxa"/>
          </w:tcPr>
          <w:p w14:paraId="7E3B8EDA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DE44345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48F5947E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104E8B3B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04007AA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372C533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503F119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3450F12" w14:textId="77777777" w:rsidR="0050229E" w:rsidRPr="00DF2753" w:rsidRDefault="0050229E" w:rsidP="00DF2753">
            <w:pPr>
              <w:rPr>
                <w:rFonts w:ascii="Arial" w:hAnsi="Arial" w:cs="Arial"/>
                <w:sz w:val="20"/>
              </w:rPr>
            </w:pPr>
          </w:p>
        </w:tc>
      </w:tr>
      <w:tr w:rsidR="00DF2753" w:rsidRPr="00DF2753" w14:paraId="6A67149B" w14:textId="77777777" w:rsidTr="00D53CF9">
        <w:trPr>
          <w:trHeight w:val="240"/>
        </w:trPr>
        <w:tc>
          <w:tcPr>
            <w:tcW w:w="1417" w:type="dxa"/>
            <w:tcBorders>
              <w:top w:val="nil"/>
            </w:tcBorders>
            <w:shd w:val="pct20" w:color="auto" w:fill="auto"/>
          </w:tcPr>
          <w:p w14:paraId="7F3CB9BF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shd w:val="pct20" w:color="auto" w:fill="auto"/>
          </w:tcPr>
          <w:p w14:paraId="57AECE7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  <w:r w:rsidRPr="00DF2753">
              <w:rPr>
                <w:rFonts w:ascii="Arial" w:hAnsi="Arial" w:cs="Arial"/>
                <w:sz w:val="20"/>
              </w:rPr>
              <w:t xml:space="preserve">Mean ± </w:t>
            </w:r>
            <w:proofErr w:type="gramStart"/>
            <w:r w:rsidRPr="00DF2753">
              <w:rPr>
                <w:rFonts w:ascii="Arial" w:hAnsi="Arial" w:cs="Arial"/>
                <w:sz w:val="20"/>
              </w:rPr>
              <w:t>S.D</w:t>
            </w:r>
            <w:proofErr w:type="gramEnd"/>
          </w:p>
        </w:tc>
        <w:tc>
          <w:tcPr>
            <w:tcW w:w="1417" w:type="dxa"/>
            <w:shd w:val="pct20" w:color="auto" w:fill="auto"/>
          </w:tcPr>
          <w:p w14:paraId="6832C13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pct20" w:color="auto" w:fill="auto"/>
          </w:tcPr>
          <w:p w14:paraId="7E2AE744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pct20" w:color="auto" w:fill="auto"/>
          </w:tcPr>
          <w:p w14:paraId="4EF713D0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pct20" w:color="auto" w:fill="auto"/>
          </w:tcPr>
          <w:p w14:paraId="77BFF2FE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pct20" w:color="auto" w:fill="auto"/>
          </w:tcPr>
          <w:p w14:paraId="19D9F1B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pct20" w:color="auto" w:fill="auto"/>
          </w:tcPr>
          <w:p w14:paraId="591A9B46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pct20" w:color="auto" w:fill="auto"/>
          </w:tcPr>
          <w:p w14:paraId="6CC3A332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pct20" w:color="auto" w:fill="auto"/>
          </w:tcPr>
          <w:p w14:paraId="28589C0B" w14:textId="77777777" w:rsidR="00DF2753" w:rsidRPr="00DF2753" w:rsidRDefault="00DF2753" w:rsidP="00DF275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CBC6B6" w14:textId="77777777" w:rsidR="00DF2753" w:rsidRDefault="00DF275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4170" w:type="dxa"/>
        <w:shd w:val="pct10" w:color="auto" w:fill="auto"/>
        <w:tblLook w:val="04A0" w:firstRow="1" w:lastRow="0" w:firstColumn="1" w:lastColumn="0" w:noHBand="0" w:noVBand="1"/>
      </w:tblPr>
      <w:tblGrid>
        <w:gridCol w:w="14170"/>
      </w:tblGrid>
      <w:tr w:rsidR="00DF2753" w14:paraId="2AAD0EED" w14:textId="77777777" w:rsidTr="001F1E08">
        <w:tc>
          <w:tcPr>
            <w:tcW w:w="14170" w:type="dxa"/>
            <w:shd w:val="pct10" w:color="auto" w:fill="auto"/>
          </w:tcPr>
          <w:p w14:paraId="000DF937" w14:textId="77777777" w:rsidR="00DF2753" w:rsidRPr="00DF2753" w:rsidRDefault="00DF2753" w:rsidP="00DF275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F275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Assessor observations/comments:</w:t>
            </w:r>
          </w:p>
          <w:p w14:paraId="36F4353A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8FACD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D7FF6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0E356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9E8236" w14:textId="77777777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00904F" w14:textId="738E429D" w:rsidR="00DF2753" w:rsidRDefault="00DF2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B5FC3D" w14:textId="77777777" w:rsidR="00DF2753" w:rsidRDefault="00DF2753">
      <w:pPr>
        <w:rPr>
          <w:rFonts w:ascii="Arial" w:hAnsi="Arial" w:cs="Arial"/>
          <w:sz w:val="22"/>
          <w:szCs w:val="22"/>
        </w:rPr>
      </w:pPr>
    </w:p>
    <w:p w14:paraId="2F6927EC" w14:textId="574B6844" w:rsidR="00DF2753" w:rsidRDefault="00DF27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56853E9" w14:textId="7CF612B0" w:rsidR="00DF2753" w:rsidRPr="00DF2753" w:rsidRDefault="00DF2753" w:rsidP="00DF2753">
      <w:pPr>
        <w:rPr>
          <w:rFonts w:ascii="Arial" w:hAnsi="Arial" w:cs="Arial"/>
          <w:b/>
          <w:sz w:val="22"/>
          <w:szCs w:val="22"/>
          <w:lang w:eastAsia="en-US"/>
        </w:rPr>
      </w:pPr>
      <w:r w:rsidRPr="00DF2753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Results For Residues </w:t>
      </w:r>
      <w:proofErr w:type="gramStart"/>
      <w:r w:rsidRPr="00DF2753">
        <w:rPr>
          <w:rFonts w:ascii="Arial" w:hAnsi="Arial" w:cs="Arial"/>
          <w:b/>
          <w:sz w:val="22"/>
          <w:szCs w:val="22"/>
          <w:lang w:eastAsia="en-US"/>
        </w:rPr>
        <w:t>In</w:t>
      </w:r>
      <w:proofErr w:type="gramEnd"/>
      <w:r w:rsidRPr="00DF2753">
        <w:rPr>
          <w:rFonts w:ascii="Arial" w:hAnsi="Arial" w:cs="Arial"/>
          <w:b/>
          <w:sz w:val="22"/>
          <w:szCs w:val="22"/>
          <w:lang w:eastAsia="en-US"/>
        </w:rPr>
        <w:t xml:space="preserve"> Mammalian Milk</w:t>
      </w:r>
      <w:r>
        <w:rPr>
          <w:rFonts w:ascii="Arial" w:hAnsi="Arial" w:cs="Arial"/>
          <w:b/>
          <w:sz w:val="22"/>
          <w:szCs w:val="22"/>
          <w:lang w:eastAsia="en-US"/>
        </w:rPr>
        <w:t>/Chicken Eggs</w:t>
      </w:r>
      <w:r w:rsidRPr="00DF2753">
        <w:rPr>
          <w:rFonts w:ascii="Arial" w:hAnsi="Arial" w:cs="Arial"/>
          <w:b/>
          <w:sz w:val="22"/>
          <w:szCs w:val="22"/>
          <w:lang w:eastAsia="en-US"/>
        </w:rPr>
        <w:tab/>
      </w:r>
      <w:r w:rsidRPr="00DF2753">
        <w:rPr>
          <w:rFonts w:ascii="Arial" w:hAnsi="Arial" w:cs="Arial"/>
          <w:b/>
          <w:sz w:val="22"/>
          <w:szCs w:val="22"/>
          <w:lang w:eastAsia="en-US"/>
        </w:rPr>
        <w:tab/>
        <w:t xml:space="preserve">(Please quote results in </w:t>
      </w:r>
      <w:r w:rsidRPr="00DF2753">
        <w:rPr>
          <w:rFonts w:ascii="Arial" w:hAnsi="Arial" w:cs="Arial"/>
          <w:b/>
          <w:sz w:val="22"/>
          <w:szCs w:val="22"/>
          <w:lang w:eastAsia="en-US"/>
        </w:rPr>
        <w:sym w:font="Symbol" w:char="F06D"/>
      </w:r>
      <w:r w:rsidRPr="00DF2753">
        <w:rPr>
          <w:rFonts w:ascii="Arial" w:hAnsi="Arial" w:cs="Arial"/>
          <w:b/>
          <w:sz w:val="22"/>
          <w:szCs w:val="22"/>
          <w:lang w:eastAsia="en-US"/>
        </w:rPr>
        <w:t>g/kg)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943"/>
        <w:gridCol w:w="1012"/>
        <w:gridCol w:w="1012"/>
        <w:gridCol w:w="1012"/>
        <w:gridCol w:w="1012"/>
        <w:gridCol w:w="1012"/>
        <w:gridCol w:w="1013"/>
        <w:gridCol w:w="1013"/>
        <w:gridCol w:w="1013"/>
        <w:gridCol w:w="1013"/>
        <w:gridCol w:w="1013"/>
        <w:gridCol w:w="1013"/>
      </w:tblGrid>
      <w:tr w:rsidR="00391776" w:rsidRPr="00DF2753" w14:paraId="32CC697A" w14:textId="77777777" w:rsidTr="00AE1ADC">
        <w:trPr>
          <w:cantSplit/>
        </w:trPr>
        <w:tc>
          <w:tcPr>
            <w:tcW w:w="817" w:type="dxa"/>
            <w:vMerge w:val="restart"/>
          </w:tcPr>
          <w:p w14:paraId="3FF071B1" w14:textId="53089602" w:rsidR="00391776" w:rsidRPr="00DF2753" w:rsidRDefault="00391776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F27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Milk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/ Eggs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06465A69" w14:textId="5F64ECCC" w:rsidR="00391776" w:rsidRPr="00DF2753" w:rsidRDefault="00391776" w:rsidP="00DF2753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F27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Animal No.</w:t>
            </w:r>
          </w:p>
        </w:tc>
        <w:tc>
          <w:tcPr>
            <w:tcW w:w="12081" w:type="dxa"/>
            <w:gridSpan w:val="12"/>
            <w:tcBorders>
              <w:bottom w:val="single" w:sz="4" w:space="0" w:color="auto"/>
            </w:tcBorders>
          </w:tcPr>
          <w:p w14:paraId="54073015" w14:textId="77777777" w:rsidR="00391776" w:rsidRPr="00DF2753" w:rsidRDefault="00391776" w:rsidP="00DF27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F27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Time Points (days / </w:t>
            </w:r>
            <w:proofErr w:type="gramStart"/>
            <w:r w:rsidRPr="00DF27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hours)   </w:t>
            </w:r>
            <w:proofErr w:type="gramEnd"/>
            <w:r w:rsidRPr="00DF27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  (Delete as appropriate)</w:t>
            </w:r>
          </w:p>
        </w:tc>
      </w:tr>
      <w:tr w:rsidR="00391776" w:rsidRPr="00DF2753" w14:paraId="682A1619" w14:textId="77777777" w:rsidTr="00851EC2">
        <w:tc>
          <w:tcPr>
            <w:tcW w:w="817" w:type="dxa"/>
            <w:vMerge/>
            <w:shd w:val="clear" w:color="auto" w:fill="D9D9D9"/>
          </w:tcPr>
          <w:p w14:paraId="66F72A9C" w14:textId="77777777" w:rsidR="00391776" w:rsidRPr="00DF2753" w:rsidRDefault="00391776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332A92D7" w14:textId="02D5CEA3" w:rsidR="00391776" w:rsidRPr="00DF2753" w:rsidRDefault="00391776" w:rsidP="00DF2753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shd w:val="clear" w:color="auto" w:fill="D9D9D9"/>
          </w:tcPr>
          <w:p w14:paraId="035018BA" w14:textId="77777777" w:rsidR="00391776" w:rsidRPr="00DF2753" w:rsidRDefault="00391776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shd w:val="clear" w:color="auto" w:fill="D9D9D9"/>
          </w:tcPr>
          <w:p w14:paraId="32D14A26" w14:textId="77777777" w:rsidR="00391776" w:rsidRPr="00DF2753" w:rsidRDefault="00391776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shd w:val="clear" w:color="auto" w:fill="D9D9D9"/>
          </w:tcPr>
          <w:p w14:paraId="22165E96" w14:textId="77777777" w:rsidR="00391776" w:rsidRPr="00DF2753" w:rsidRDefault="00391776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shd w:val="clear" w:color="auto" w:fill="D9D9D9"/>
          </w:tcPr>
          <w:p w14:paraId="4F37759C" w14:textId="77777777" w:rsidR="00391776" w:rsidRPr="00DF2753" w:rsidRDefault="00391776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shd w:val="clear" w:color="auto" w:fill="D9D9D9"/>
          </w:tcPr>
          <w:p w14:paraId="1DA7C8B3" w14:textId="77777777" w:rsidR="00391776" w:rsidRPr="00DF2753" w:rsidRDefault="00391776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shd w:val="clear" w:color="auto" w:fill="D9D9D9"/>
          </w:tcPr>
          <w:p w14:paraId="48CB4B80" w14:textId="77777777" w:rsidR="00391776" w:rsidRPr="00DF2753" w:rsidRDefault="00391776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shd w:val="clear" w:color="auto" w:fill="D9D9D9"/>
          </w:tcPr>
          <w:p w14:paraId="3A1C4A7D" w14:textId="77777777" w:rsidR="00391776" w:rsidRPr="00DF2753" w:rsidRDefault="00391776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shd w:val="clear" w:color="auto" w:fill="D9D9D9"/>
          </w:tcPr>
          <w:p w14:paraId="6A6260D8" w14:textId="77777777" w:rsidR="00391776" w:rsidRPr="00DF2753" w:rsidRDefault="00391776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shd w:val="clear" w:color="auto" w:fill="D9D9D9"/>
          </w:tcPr>
          <w:p w14:paraId="5B2A2A97" w14:textId="77777777" w:rsidR="00391776" w:rsidRPr="00DF2753" w:rsidRDefault="00391776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shd w:val="clear" w:color="auto" w:fill="D9D9D9"/>
          </w:tcPr>
          <w:p w14:paraId="7BB0C0D0" w14:textId="77777777" w:rsidR="00391776" w:rsidRPr="00DF2753" w:rsidRDefault="00391776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shd w:val="clear" w:color="auto" w:fill="D9D9D9"/>
          </w:tcPr>
          <w:p w14:paraId="46E1E339" w14:textId="77777777" w:rsidR="00391776" w:rsidRPr="00DF2753" w:rsidRDefault="00391776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shd w:val="clear" w:color="auto" w:fill="D9D9D9"/>
          </w:tcPr>
          <w:p w14:paraId="62D6DEB1" w14:textId="77777777" w:rsidR="00391776" w:rsidRPr="00DF2753" w:rsidRDefault="00391776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95362" w:rsidRPr="00DF2753" w14:paraId="01B44427" w14:textId="77777777" w:rsidTr="00391776">
        <w:trPr>
          <w:cantSplit/>
        </w:trPr>
        <w:tc>
          <w:tcPr>
            <w:tcW w:w="817" w:type="dxa"/>
            <w:tcBorders>
              <w:bottom w:val="dotted" w:sz="4" w:space="0" w:color="auto"/>
            </w:tcBorders>
          </w:tcPr>
          <w:p w14:paraId="319EA934" w14:textId="7E63BAF7" w:rsidR="00F95362" w:rsidRPr="00DF2753" w:rsidRDefault="00F95362" w:rsidP="00DF2753">
            <w:pPr>
              <w:keepNext/>
              <w:outlineLv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2ECE0DD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31F6357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4D6EFFA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653BF6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45E2C2A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2752AAF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2976340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6B5D584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8CD09E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6D020B2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0271E8F4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670284C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66AC793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75A7689A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7BA72C9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57674F7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31605D4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58E7267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6BC5E0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36F28F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A83C5C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C473DB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41811F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A76F5D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00C23EA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6E9743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51B3D24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1055C0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37684BC9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3264DED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62C5EAE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5DD138A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E76E98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2E9ED3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133DEC3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499AB08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4E71E7C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02D5AFD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AC85A5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33ED07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2BD1392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48B778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4575130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5AACDAA9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3730401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5117F65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1F53549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5AE0A933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7C7F7E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4D7DFB6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521CDB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2CDDF3F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9E643B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1BFD72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67AD1A8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6DF8B8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8F895C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395F38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23DE5890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344D640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18034A3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514217F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6F9F04B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42860A4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2B45E9A4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420FED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0DE264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5700C6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06996AC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46A1D1B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48F85F7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B73DC6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26DA684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57DF8F19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23F842B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06241504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3146E63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7FA827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06B780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25E78C5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F00A8F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176016F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C5E5494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29DF90D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00C4C1E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7508CE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083AFBD3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9DB949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0BD70809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3681A36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266565E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1B041CF3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7D766A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6D8AD0D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17B9C3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E2462B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54EBC89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47A4FF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35BC40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427B103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062ABEA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0E0622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2B237F4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345B4FE4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535C060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0C61173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03C3469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5779A2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8624DE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E522D5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1A3425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1F340F1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2B33D453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E654E5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0F7C3A4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2BD560D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3F0A27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194CBC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7F8637E4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2E149E3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680598C3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39C25E5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0A8E4F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1A6604D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56D4B63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95E934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C45C37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B68ABE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997D0E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035FDC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6256205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D23DAD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038E274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5E92D98D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5B1B294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3C0A6D2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770ADA3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661864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16686094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D4DD61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6E1A553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3450A2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0AA38A4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EFBC4C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BB88C4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1EA5EB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2740E4B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F93A7A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48CE1899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42B0DF0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1669AD9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6F36739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16FC747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6E0CDD8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E9C991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58AA78D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1EEB072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97E59B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F4435D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6D3599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651FFA4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6D221A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662010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2650CD54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47B5CFDF" w14:textId="77777777" w:rsidR="00F95362" w:rsidRPr="00391776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24F4711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50A4038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F275EE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646FB09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2BD7267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7EB7C3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200A4EA3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46777D4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10E2A9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4784D13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4D5B66F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468A548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43DA3C8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186A5D06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0D33746C" w14:textId="77777777" w:rsidR="00F95362" w:rsidRPr="00391776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0A06023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238FCD8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5ECD5E5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7A8C0F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0008924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5F9A251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78E86E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1DA1CB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78B84C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E725F8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24C67FB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6E1ECE5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2EDE122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07398C7F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2592821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00969F4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2D6838B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12556003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0511EA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311E0C4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FE8BD9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6EBECDA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28E3900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D191DC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079949B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EACEDA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6B27190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5F731A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3572A10D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23E23B67" w14:textId="77777777" w:rsidR="00F95362" w:rsidRPr="00391776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390D912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5886112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2A4D07C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682FDB0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EF323F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20B794F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DD9D61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68F60EF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42A8C37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F5F8CB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6FA706B3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5B8EB4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226CC2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2540E76F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45CFA50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49FABC8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33208A93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270EDF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4165D7ED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B19659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185BD93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16A971E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D83204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2A7A2593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2B0053E4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469F235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621BFF2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67182B4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11E39D41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45FB605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57ABF3B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7AB0EAC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02C8CF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828DF7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5312665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3ED372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E68BBD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2F9F7B3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AA05F6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578AFE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202428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BBF4C0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4D45C3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5B7B2C9F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2C549F6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4573BE4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0456B84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DE84E84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2418E5D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6A351774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11D1B48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50679E7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47F5FD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58DB66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89B060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0E420884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64D739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45928B3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1E436417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1F6BC88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04F9753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71123DA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63D33F5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A322EE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23DE0C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AE621F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39B1E67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8E3F02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B80B81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42460B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329E419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C46147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278B18C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708CF1C6" w14:textId="77777777" w:rsidTr="00391776">
        <w:trPr>
          <w:cantSplit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14:paraId="1A63844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76D5401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</w:tcPr>
          <w:p w14:paraId="6E07F4E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424B90F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680468F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C3B5F11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5CBABD68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3011B6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C84B8A6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6AAC92A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9839D3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4932FA75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43BF2C40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1811739C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95362" w:rsidRPr="00DF2753" w14:paraId="049987C6" w14:textId="77777777" w:rsidTr="00391776">
        <w:tc>
          <w:tcPr>
            <w:tcW w:w="817" w:type="dxa"/>
            <w:tcBorders>
              <w:top w:val="dotted" w:sz="4" w:space="0" w:color="auto"/>
            </w:tcBorders>
          </w:tcPr>
          <w:p w14:paraId="6A242B6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/>
          </w:tcPr>
          <w:p w14:paraId="08A296B2" w14:textId="77777777" w:rsidR="00F95362" w:rsidRPr="00DF2753" w:rsidRDefault="00F95362" w:rsidP="00DF275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F27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Mean </w:t>
            </w:r>
            <w:r w:rsidRPr="00DF27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sym w:font="Symbol" w:char="F0B1"/>
            </w:r>
            <w:r w:rsidRPr="00DF27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SD</w:t>
            </w:r>
          </w:p>
        </w:tc>
        <w:tc>
          <w:tcPr>
            <w:tcW w:w="943" w:type="dxa"/>
          </w:tcPr>
          <w:p w14:paraId="607BD093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8FD942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0329ACE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70DBFD9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429CE04E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</w:tcPr>
          <w:p w14:paraId="1755D55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52E675F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6E48A599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405DE1B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2026B802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086DE47F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</w:tcPr>
          <w:p w14:paraId="7AE37F5A" w14:textId="77777777" w:rsidR="00F95362" w:rsidRPr="00DF2753" w:rsidRDefault="00F95362" w:rsidP="00DF275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09B4EEB" w14:textId="77777777" w:rsidR="00DF2753" w:rsidRDefault="00DF2753" w:rsidP="00DF275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4170" w:type="dxa"/>
        <w:shd w:val="pct10" w:color="auto" w:fill="auto"/>
        <w:tblLook w:val="04A0" w:firstRow="1" w:lastRow="0" w:firstColumn="1" w:lastColumn="0" w:noHBand="0" w:noVBand="1"/>
      </w:tblPr>
      <w:tblGrid>
        <w:gridCol w:w="14170"/>
      </w:tblGrid>
      <w:tr w:rsidR="00DF2753" w14:paraId="673ECA84" w14:textId="77777777" w:rsidTr="001F1E08">
        <w:tc>
          <w:tcPr>
            <w:tcW w:w="14170" w:type="dxa"/>
            <w:shd w:val="pct10" w:color="auto" w:fill="auto"/>
          </w:tcPr>
          <w:p w14:paraId="512F4950" w14:textId="77777777" w:rsidR="00DF2753" w:rsidRPr="00DF2753" w:rsidRDefault="00DF2753" w:rsidP="00851EC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F275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Assessor observations/comments:</w:t>
            </w:r>
          </w:p>
          <w:p w14:paraId="1E1C67E4" w14:textId="77777777" w:rsidR="00DF2753" w:rsidRDefault="00DF2753" w:rsidP="00851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CA69E6" w14:textId="77777777" w:rsidR="00DF2753" w:rsidRDefault="00DF2753" w:rsidP="00851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4D6EC0" w14:textId="77777777" w:rsidR="00DF2753" w:rsidRDefault="00DF2753" w:rsidP="00851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9E9F8E" w14:textId="77777777" w:rsidR="00DF2753" w:rsidRDefault="00DF2753" w:rsidP="00851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5BE253" w14:textId="77777777" w:rsidR="00DF2753" w:rsidRDefault="00DF2753" w:rsidP="00851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67EE3" w14:textId="77777777" w:rsidR="00DF2753" w:rsidRDefault="00DF2753" w:rsidP="00851E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376AC9" w14:textId="76ACBDFB" w:rsidR="0030305B" w:rsidRDefault="0030305B">
      <w:pPr>
        <w:rPr>
          <w:rFonts w:ascii="Arial" w:hAnsi="Arial" w:cs="Arial"/>
          <w:sz w:val="22"/>
          <w:szCs w:val="22"/>
        </w:rPr>
      </w:pPr>
    </w:p>
    <w:p w14:paraId="04A9766F" w14:textId="590FD224" w:rsidR="0030305B" w:rsidRPr="0030305B" w:rsidRDefault="0030305B">
      <w:pPr>
        <w:rPr>
          <w:rFonts w:ascii="Arial" w:hAnsi="Arial" w:cs="Arial"/>
          <w:b/>
          <w:bCs/>
          <w:sz w:val="22"/>
          <w:szCs w:val="22"/>
        </w:rPr>
      </w:pPr>
      <w:r w:rsidRPr="0030305B">
        <w:rPr>
          <w:rFonts w:ascii="Arial" w:hAnsi="Arial" w:cs="Arial"/>
          <w:b/>
          <w:bCs/>
          <w:sz w:val="22"/>
          <w:szCs w:val="22"/>
        </w:rPr>
        <w:t>Analytical Method Validation:</w:t>
      </w:r>
    </w:p>
    <w:p w14:paraId="316AA023" w14:textId="4EFD8638" w:rsidR="0030305B" w:rsidRDefault="0030305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687"/>
      </w:tblGrid>
      <w:tr w:rsidR="0030305B" w14:paraId="4DDBFD26" w14:textId="77777777" w:rsidTr="0030305B">
        <w:tc>
          <w:tcPr>
            <w:tcW w:w="2263" w:type="dxa"/>
          </w:tcPr>
          <w:p w14:paraId="093C0E6D" w14:textId="6104822C" w:rsidR="0030305B" w:rsidRPr="0030305B" w:rsidRDefault="003030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305B">
              <w:rPr>
                <w:rFonts w:ascii="Arial" w:hAnsi="Arial" w:cs="Arial"/>
                <w:b/>
                <w:bCs/>
                <w:sz w:val="22"/>
                <w:szCs w:val="22"/>
              </w:rPr>
              <w:t>Analytical method summary description</w:t>
            </w:r>
          </w:p>
        </w:tc>
        <w:tc>
          <w:tcPr>
            <w:tcW w:w="11687" w:type="dxa"/>
          </w:tcPr>
          <w:p w14:paraId="60022896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5B" w14:paraId="5A3B2A12" w14:textId="77777777" w:rsidTr="0030305B">
        <w:tc>
          <w:tcPr>
            <w:tcW w:w="2263" w:type="dxa"/>
          </w:tcPr>
          <w:p w14:paraId="0B8B81E9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7" w:type="dxa"/>
          </w:tcPr>
          <w:p w14:paraId="020378BA" w14:textId="77777777" w:rsidR="0030305B" w:rsidRDefault="003030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0E38F7" w14:textId="1802A3F2" w:rsidR="0030305B" w:rsidRDefault="0030305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139"/>
        <w:gridCol w:w="1961"/>
        <w:gridCol w:w="1550"/>
        <w:gridCol w:w="1550"/>
        <w:gridCol w:w="1550"/>
        <w:gridCol w:w="1752"/>
        <w:gridCol w:w="1348"/>
        <w:gridCol w:w="1550"/>
      </w:tblGrid>
      <w:tr w:rsidR="00C23189" w:rsidRPr="00F90FFF" w14:paraId="06964D5A" w14:textId="48654840" w:rsidTr="00C23189">
        <w:trPr>
          <w:jc w:val="center"/>
        </w:trPr>
        <w:tc>
          <w:tcPr>
            <w:tcW w:w="1550" w:type="dxa"/>
          </w:tcPr>
          <w:p w14:paraId="38D88EC7" w14:textId="77777777" w:rsidR="00C23189" w:rsidRPr="00F90FFF" w:rsidRDefault="00C23189" w:rsidP="00F90F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0FFF">
              <w:rPr>
                <w:rFonts w:ascii="Arial" w:hAnsi="Arial" w:cs="Arial"/>
                <w:b/>
                <w:sz w:val="22"/>
                <w:szCs w:val="22"/>
              </w:rPr>
              <w:t>Tissue</w:t>
            </w:r>
          </w:p>
        </w:tc>
        <w:tc>
          <w:tcPr>
            <w:tcW w:w="1139" w:type="dxa"/>
          </w:tcPr>
          <w:p w14:paraId="66EA3A43" w14:textId="70970D0F" w:rsidR="00C23189" w:rsidRPr="00F90FFF" w:rsidRDefault="00C23189" w:rsidP="00F90F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Assay No.</w:t>
            </w:r>
          </w:p>
        </w:tc>
        <w:tc>
          <w:tcPr>
            <w:tcW w:w="1961" w:type="dxa"/>
          </w:tcPr>
          <w:p w14:paraId="42CA119A" w14:textId="58CC52A4" w:rsidR="00C23189" w:rsidRPr="00F90FFF" w:rsidRDefault="00C23189" w:rsidP="00F90F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0FFF">
              <w:rPr>
                <w:rFonts w:ascii="Arial" w:hAnsi="Arial" w:cs="Arial"/>
                <w:b/>
                <w:sz w:val="22"/>
                <w:szCs w:val="22"/>
              </w:rPr>
              <w:t>Conc</w:t>
            </w:r>
            <w:r>
              <w:rPr>
                <w:rFonts w:ascii="Arial" w:hAnsi="Arial" w:cs="Arial"/>
                <w:b/>
                <w:sz w:val="22"/>
                <w:szCs w:val="22"/>
              </w:rPr>
              <w:t>entration</w:t>
            </w:r>
          </w:p>
        </w:tc>
        <w:tc>
          <w:tcPr>
            <w:tcW w:w="1550" w:type="dxa"/>
          </w:tcPr>
          <w:p w14:paraId="3DB69BDF" w14:textId="77777777" w:rsidR="00C23189" w:rsidRDefault="00C23189" w:rsidP="00F90F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0FFF">
              <w:rPr>
                <w:rFonts w:ascii="Arial" w:hAnsi="Arial" w:cs="Arial"/>
                <w:b/>
                <w:sz w:val="22"/>
                <w:szCs w:val="22"/>
              </w:rPr>
              <w:t xml:space="preserve">Accuracy </w:t>
            </w:r>
          </w:p>
          <w:p w14:paraId="1C2430FA" w14:textId="7310C46B" w:rsidR="00C23189" w:rsidRPr="00F90FFF" w:rsidRDefault="00C23189" w:rsidP="00F90F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0FFF">
              <w:rPr>
                <w:rFonts w:ascii="Arial" w:hAnsi="Arial" w:cs="Arial"/>
                <w:b/>
                <w:sz w:val="22"/>
                <w:szCs w:val="22"/>
              </w:rPr>
              <w:t>(%)</w:t>
            </w:r>
          </w:p>
        </w:tc>
        <w:tc>
          <w:tcPr>
            <w:tcW w:w="1550" w:type="dxa"/>
          </w:tcPr>
          <w:p w14:paraId="34DF623F" w14:textId="6DDCE013" w:rsidR="00C23189" w:rsidRDefault="00C23189" w:rsidP="00F90F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0FFF">
              <w:rPr>
                <w:rFonts w:ascii="Arial" w:hAnsi="Arial" w:cs="Arial"/>
                <w:b/>
                <w:sz w:val="22"/>
                <w:szCs w:val="22"/>
              </w:rPr>
              <w:t>Precision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FF6B54F" w14:textId="4A35B0B2" w:rsidR="00C23189" w:rsidRPr="00F90FFF" w:rsidRDefault="00C23189" w:rsidP="00F90F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F90FFF">
              <w:rPr>
                <w:rFonts w:ascii="Arial" w:hAnsi="Arial" w:cs="Arial"/>
                <w:b/>
                <w:sz w:val="22"/>
                <w:szCs w:val="22"/>
              </w:rPr>
              <w:t>% CV)</w:t>
            </w:r>
          </w:p>
        </w:tc>
        <w:tc>
          <w:tcPr>
            <w:tcW w:w="1550" w:type="dxa"/>
          </w:tcPr>
          <w:p w14:paraId="4FA2E82B" w14:textId="2D4A0B90" w:rsidR="00C23189" w:rsidRPr="00F90FFF" w:rsidRDefault="00C23189" w:rsidP="00F90F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Calibration conc. range</w:t>
            </w:r>
          </w:p>
        </w:tc>
        <w:tc>
          <w:tcPr>
            <w:tcW w:w="1752" w:type="dxa"/>
          </w:tcPr>
          <w:p w14:paraId="52FBF346" w14:textId="3DB48099" w:rsidR="00C23189" w:rsidRPr="00F90FFF" w:rsidRDefault="00C23189" w:rsidP="00F90F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Limit of quantification (LOQ)</w:t>
            </w:r>
          </w:p>
        </w:tc>
        <w:tc>
          <w:tcPr>
            <w:tcW w:w="1348" w:type="dxa"/>
          </w:tcPr>
          <w:p w14:paraId="15C63B72" w14:textId="0A032C4C" w:rsidR="00C23189" w:rsidRPr="00F90FFF" w:rsidRDefault="00C23189" w:rsidP="00F90F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Storage length</w:t>
            </w:r>
          </w:p>
        </w:tc>
        <w:tc>
          <w:tcPr>
            <w:tcW w:w="1550" w:type="dxa"/>
          </w:tcPr>
          <w:p w14:paraId="70918814" w14:textId="1A1EF934" w:rsidR="00C23189" w:rsidRDefault="00C23189" w:rsidP="00F90F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Storage stability (% recovery)</w:t>
            </w:r>
          </w:p>
        </w:tc>
      </w:tr>
      <w:tr w:rsidR="001F1E08" w:rsidRPr="00F90FFF" w14:paraId="37961E03" w14:textId="1A1E5663" w:rsidTr="00C23189">
        <w:trPr>
          <w:cantSplit/>
          <w:jc w:val="center"/>
        </w:trPr>
        <w:tc>
          <w:tcPr>
            <w:tcW w:w="1550" w:type="dxa"/>
            <w:vAlign w:val="center"/>
          </w:tcPr>
          <w:p w14:paraId="4F222B45" w14:textId="1B779088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6CE2CB08" w14:textId="6E960266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5393F15C" w14:textId="270BD304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6D9F2F36" w14:textId="3F688039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0EE30DD3" w14:textId="4100311A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1FD0CD8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6094F029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5A2E5D1E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18E4D5D4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3F17158B" w14:textId="1DEBF2E5" w:rsidTr="00C23189">
        <w:trPr>
          <w:cantSplit/>
          <w:jc w:val="center"/>
        </w:trPr>
        <w:tc>
          <w:tcPr>
            <w:tcW w:w="1550" w:type="dxa"/>
            <w:vAlign w:val="center"/>
          </w:tcPr>
          <w:p w14:paraId="150A2213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40C9E33B" w14:textId="615223E2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1C1F2E58" w14:textId="4F98C2E3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7341ACA0" w14:textId="39FD9062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9885AFB" w14:textId="0BAAFECC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2E27498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1DDDC8B8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70091C28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7FD1FC9A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40C211F3" w14:textId="35D48FBD" w:rsidTr="00C23189">
        <w:trPr>
          <w:cantSplit/>
          <w:jc w:val="center"/>
        </w:trPr>
        <w:tc>
          <w:tcPr>
            <w:tcW w:w="1550" w:type="dxa"/>
            <w:vAlign w:val="center"/>
          </w:tcPr>
          <w:p w14:paraId="73A23E79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3243A503" w14:textId="2CA522E4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681E4412" w14:textId="717275C6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6C265A87" w14:textId="74E43281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166BCDC7" w14:textId="32795CA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6CDF6A15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5E9A46E9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55D0147A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69B1FCD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0E2A713B" w14:textId="781FC2A7" w:rsidTr="00C23189">
        <w:trPr>
          <w:cantSplit/>
          <w:jc w:val="center"/>
        </w:trPr>
        <w:tc>
          <w:tcPr>
            <w:tcW w:w="1550" w:type="dxa"/>
            <w:vAlign w:val="center"/>
          </w:tcPr>
          <w:p w14:paraId="70377C21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1BA1EA90" w14:textId="6EF2B619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2DB0516F" w14:textId="5D046F8D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6030CEDD" w14:textId="292073BA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4B7CCF53" w14:textId="4F1D10F5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537FFE3D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7D1805E9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0063DB21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757B6FEF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6FC3C4CC" w14:textId="1B8219FD" w:rsidTr="00C23189">
        <w:trPr>
          <w:cantSplit/>
          <w:jc w:val="center"/>
        </w:trPr>
        <w:tc>
          <w:tcPr>
            <w:tcW w:w="1550" w:type="dxa"/>
            <w:vAlign w:val="center"/>
          </w:tcPr>
          <w:p w14:paraId="0D46A241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69CB4578" w14:textId="341317F5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3634ECBA" w14:textId="080E4808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276A7722" w14:textId="209ED2EB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A692BD8" w14:textId="0E384AEB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45BFA5CD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4399CB23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7BF32133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692BC39E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27168F77" w14:textId="4EFC73E4" w:rsidTr="00C23189">
        <w:trPr>
          <w:cantSplit/>
          <w:jc w:val="center"/>
        </w:trPr>
        <w:tc>
          <w:tcPr>
            <w:tcW w:w="1550" w:type="dxa"/>
            <w:vAlign w:val="center"/>
          </w:tcPr>
          <w:p w14:paraId="4461C351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758EC1FB" w14:textId="2BC38945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00B4A5EF" w14:textId="1EE8FFC0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2D4E7D18" w14:textId="17512444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721CF32" w14:textId="26EE1966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4D721F44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355143D6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7404E86D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45F6D675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110235FD" w14:textId="298E1E2C" w:rsidTr="00C23189">
        <w:trPr>
          <w:cantSplit/>
          <w:jc w:val="center"/>
        </w:trPr>
        <w:tc>
          <w:tcPr>
            <w:tcW w:w="1550" w:type="dxa"/>
            <w:vAlign w:val="center"/>
          </w:tcPr>
          <w:p w14:paraId="278A7F61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07457A18" w14:textId="0550DE72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0F6993A2" w14:textId="75A3A920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60516812" w14:textId="2C1325F3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2E12598D" w14:textId="6BA82152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1205F64E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79DB0AFE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1AFE9C67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4C284564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3E34A435" w14:textId="3FFAEB24" w:rsidTr="00C23189">
        <w:trPr>
          <w:cantSplit/>
          <w:jc w:val="center"/>
        </w:trPr>
        <w:tc>
          <w:tcPr>
            <w:tcW w:w="1550" w:type="dxa"/>
            <w:vAlign w:val="center"/>
          </w:tcPr>
          <w:p w14:paraId="1CDDF47E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09F9477D" w14:textId="4678CB5C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3B38455A" w14:textId="27ECD47D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78C95759" w14:textId="5B74B912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5F28E060" w14:textId="229C2644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29455764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69A54CDC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320367CB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181B8771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51791590" w14:textId="7327B8D7" w:rsidTr="00C23189">
        <w:trPr>
          <w:cantSplit/>
          <w:jc w:val="center"/>
        </w:trPr>
        <w:tc>
          <w:tcPr>
            <w:tcW w:w="1550" w:type="dxa"/>
            <w:vAlign w:val="center"/>
          </w:tcPr>
          <w:p w14:paraId="048C5D39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17E110A0" w14:textId="54C341D3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30479774" w14:textId="4CD7AE33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458A0200" w14:textId="7DFF7926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5A7B9111" w14:textId="43A076EF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15786920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7A742415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05B688D8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55EAF230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69EEA8E3" w14:textId="3159EC70" w:rsidTr="00C23189">
        <w:trPr>
          <w:cantSplit/>
          <w:jc w:val="center"/>
        </w:trPr>
        <w:tc>
          <w:tcPr>
            <w:tcW w:w="1550" w:type="dxa"/>
            <w:vAlign w:val="center"/>
          </w:tcPr>
          <w:p w14:paraId="2D3D0DBB" w14:textId="54F065B5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1A447F4D" w14:textId="0512E852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50D46192" w14:textId="3A678BFF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7EB00B81" w14:textId="605BBCD1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42B66287" w14:textId="0942BD10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24DBE283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14A2D9AF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5F062AA8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61D045B9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6F27AFF5" w14:textId="0E0FBD86" w:rsidTr="00C23189">
        <w:trPr>
          <w:cantSplit/>
          <w:jc w:val="center"/>
        </w:trPr>
        <w:tc>
          <w:tcPr>
            <w:tcW w:w="1550" w:type="dxa"/>
          </w:tcPr>
          <w:p w14:paraId="03D1F020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27F59F11" w14:textId="495DA110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14E425CC" w14:textId="30CC492D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0F8AB5B0" w14:textId="11FCF83F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5768EBB7" w14:textId="317288F5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28661FC7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165248CD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1F58FB0B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0CE68610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1AAE36F8" w14:textId="02B1D920" w:rsidTr="00C23189">
        <w:trPr>
          <w:cantSplit/>
          <w:jc w:val="center"/>
        </w:trPr>
        <w:tc>
          <w:tcPr>
            <w:tcW w:w="1550" w:type="dxa"/>
          </w:tcPr>
          <w:p w14:paraId="60963A18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7E3FA0BA" w14:textId="2ADAABF5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6A0602FE" w14:textId="29F3A41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03ADBB32" w14:textId="722C5632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AF31660" w14:textId="28201758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0C1209B3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69E37FB7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2601C140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7BE354C6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2190EC65" w14:textId="5B3819F4" w:rsidTr="00C23189">
        <w:trPr>
          <w:cantSplit/>
          <w:jc w:val="center"/>
        </w:trPr>
        <w:tc>
          <w:tcPr>
            <w:tcW w:w="1550" w:type="dxa"/>
          </w:tcPr>
          <w:p w14:paraId="287F969F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41C21306" w14:textId="6BCE6689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4D60AF09" w14:textId="7E4441A1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1127CEA7" w14:textId="074BB3FA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F2FA31A" w14:textId="02EADDCD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5B24C364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4E40AC49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63885753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1248974F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645330DB" w14:textId="05E17A3C" w:rsidTr="00C23189">
        <w:trPr>
          <w:cantSplit/>
          <w:jc w:val="center"/>
        </w:trPr>
        <w:tc>
          <w:tcPr>
            <w:tcW w:w="1550" w:type="dxa"/>
          </w:tcPr>
          <w:p w14:paraId="4FC9B143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07A237A0" w14:textId="188F833B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753CB842" w14:textId="454FD96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575B297" w14:textId="00E0A613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7F511302" w14:textId="1B96BD16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4A65B2A6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7FD139D4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70B579EF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61AFCAE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0F4439F9" w14:textId="445C717B" w:rsidTr="00C23189">
        <w:trPr>
          <w:cantSplit/>
          <w:jc w:val="center"/>
        </w:trPr>
        <w:tc>
          <w:tcPr>
            <w:tcW w:w="1550" w:type="dxa"/>
          </w:tcPr>
          <w:p w14:paraId="66862895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43CFD2F7" w14:textId="790A9EE3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16DD2AB8" w14:textId="74230112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DBC9848" w14:textId="6F8C4AEB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072AC7EB" w14:textId="23542E98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5FF016BB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7ABD7365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7B758E41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297A6675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1E08" w:rsidRPr="00F90FFF" w14:paraId="6C6EE301" w14:textId="57B96A1F" w:rsidTr="00C23189">
        <w:trPr>
          <w:cantSplit/>
          <w:jc w:val="center"/>
        </w:trPr>
        <w:tc>
          <w:tcPr>
            <w:tcW w:w="1550" w:type="dxa"/>
          </w:tcPr>
          <w:p w14:paraId="4770B064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492BC93D" w14:textId="406DC551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2FD40BFE" w14:textId="4889011D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74DCD926" w14:textId="0700E620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57838AC1" w14:textId="7DECF85C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084A01B1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2AFFE92E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7EBEBDBD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7F291C5F" w14:textId="77777777" w:rsidR="001F1E08" w:rsidRPr="00F90FFF" w:rsidRDefault="001F1E08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23189" w:rsidRPr="00F90FFF" w14:paraId="18D4B516" w14:textId="6732650A" w:rsidTr="00C23189">
        <w:trPr>
          <w:cantSplit/>
          <w:jc w:val="center"/>
        </w:trPr>
        <w:tc>
          <w:tcPr>
            <w:tcW w:w="1550" w:type="dxa"/>
          </w:tcPr>
          <w:p w14:paraId="750795D8" w14:textId="77777777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</w:tcPr>
          <w:p w14:paraId="3F0C82AB" w14:textId="77777777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5DFDB60E" w14:textId="47D2ACAA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693E326A" w14:textId="547FD9C8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12210BF7" w14:textId="4AFC84CF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2E2E282D" w14:textId="77777777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6489B707" w14:textId="77777777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705DE4FF" w14:textId="77777777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135B2CA4" w14:textId="77777777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23189" w:rsidRPr="00F90FFF" w14:paraId="1BF5A12F" w14:textId="2BCC5AA8" w:rsidTr="00C23189">
        <w:trPr>
          <w:cantSplit/>
          <w:jc w:val="center"/>
        </w:trPr>
        <w:tc>
          <w:tcPr>
            <w:tcW w:w="1550" w:type="dxa"/>
          </w:tcPr>
          <w:p w14:paraId="3333C2DE" w14:textId="77777777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</w:tcPr>
          <w:p w14:paraId="63C78920" w14:textId="77777777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</w:tcPr>
          <w:p w14:paraId="78E47F97" w14:textId="35645739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70FFC46E" w14:textId="6B9E5D0B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1F1FA47A" w14:textId="7836DBE2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029C9BC2" w14:textId="77777777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2" w:type="dxa"/>
          </w:tcPr>
          <w:p w14:paraId="2747FE97" w14:textId="77777777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</w:tcPr>
          <w:p w14:paraId="3CDAB73C" w14:textId="77777777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59BEB905" w14:textId="77777777" w:rsidR="00C23189" w:rsidRPr="00F90FFF" w:rsidRDefault="00C23189" w:rsidP="00F90F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C9101F4" w14:textId="68149BA8" w:rsidR="00C23189" w:rsidRDefault="00C23189" w:rsidP="00C23189">
      <w:pPr>
        <w:rPr>
          <w:rFonts w:ascii="Arial" w:hAnsi="Arial" w:cs="Arial"/>
          <w:sz w:val="22"/>
          <w:szCs w:val="22"/>
        </w:rPr>
      </w:pPr>
    </w:p>
    <w:p w14:paraId="79A46AB2" w14:textId="77777777" w:rsidR="00982ED5" w:rsidRDefault="00982ED5" w:rsidP="00C2318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3950"/>
      </w:tblGrid>
      <w:tr w:rsidR="00C23189" w14:paraId="209B1B34" w14:textId="77777777" w:rsidTr="00851EC2">
        <w:tc>
          <w:tcPr>
            <w:tcW w:w="14176" w:type="dxa"/>
            <w:shd w:val="pct10" w:color="auto" w:fill="auto"/>
          </w:tcPr>
          <w:p w14:paraId="5204BB1E" w14:textId="77777777" w:rsidR="00C23189" w:rsidRPr="00DF2753" w:rsidRDefault="00C23189" w:rsidP="00851EC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F275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Assessor observations/comments:</w:t>
            </w:r>
          </w:p>
          <w:p w14:paraId="1A8B40B2" w14:textId="77777777" w:rsidR="00C23189" w:rsidRDefault="00C23189" w:rsidP="00851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DBB7C" w14:textId="77777777" w:rsidR="00C23189" w:rsidRDefault="00C23189" w:rsidP="00851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E878C" w14:textId="77777777" w:rsidR="00C23189" w:rsidRDefault="00C23189" w:rsidP="00851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B2D74E" w14:textId="77777777" w:rsidR="00C23189" w:rsidRDefault="00C23189" w:rsidP="00851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AB62E" w14:textId="77777777" w:rsidR="00C23189" w:rsidRDefault="00C23189" w:rsidP="00851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2C03D0" w14:textId="77777777" w:rsidR="00C23189" w:rsidRDefault="00C23189" w:rsidP="00851E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582E04" w14:textId="29EA24A6" w:rsidR="00F90FFF" w:rsidRDefault="00F90FFF">
      <w:pPr>
        <w:rPr>
          <w:rFonts w:ascii="Arial" w:hAnsi="Arial" w:cs="Arial"/>
          <w:sz w:val="22"/>
          <w:szCs w:val="22"/>
        </w:rPr>
      </w:pPr>
    </w:p>
    <w:p w14:paraId="5858357E" w14:textId="4064AAC2" w:rsidR="00F90FFF" w:rsidRDefault="00F90FFF">
      <w:pPr>
        <w:rPr>
          <w:rFonts w:ascii="Arial" w:hAnsi="Arial" w:cs="Arial"/>
          <w:sz w:val="22"/>
          <w:szCs w:val="22"/>
        </w:rPr>
      </w:pPr>
    </w:p>
    <w:p w14:paraId="70F7AE76" w14:textId="68ECEAD6" w:rsidR="00AB1B20" w:rsidRPr="00AB1B20" w:rsidRDefault="00AB1B20" w:rsidP="00AB1B20">
      <w:pPr>
        <w:rPr>
          <w:rFonts w:ascii="Arial" w:hAnsi="Arial" w:cs="Arial"/>
          <w:sz w:val="22"/>
          <w:szCs w:val="22"/>
        </w:rPr>
      </w:pPr>
    </w:p>
    <w:p w14:paraId="63FA0B40" w14:textId="0A8E8B97" w:rsidR="00AB1B20" w:rsidRPr="00AB1B20" w:rsidRDefault="00AB1B20" w:rsidP="00AB1B20">
      <w:pPr>
        <w:rPr>
          <w:rFonts w:ascii="Arial" w:hAnsi="Arial" w:cs="Arial"/>
          <w:sz w:val="22"/>
          <w:szCs w:val="22"/>
        </w:rPr>
      </w:pPr>
    </w:p>
    <w:p w14:paraId="198DE491" w14:textId="738657CE" w:rsidR="00AB1B20" w:rsidRDefault="00AB1B20" w:rsidP="00AB1B20">
      <w:pPr>
        <w:rPr>
          <w:rFonts w:ascii="Arial" w:hAnsi="Arial" w:cs="Arial"/>
          <w:sz w:val="22"/>
          <w:szCs w:val="22"/>
        </w:rPr>
      </w:pPr>
    </w:p>
    <w:p w14:paraId="03E35E78" w14:textId="44ABD2F9" w:rsidR="00AB1B20" w:rsidRPr="00AB1B20" w:rsidRDefault="00AB1B20" w:rsidP="00AB1B20">
      <w:pPr>
        <w:tabs>
          <w:tab w:val="left" w:pos="23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B1B20" w:rsidRPr="00AB1B20" w:rsidSect="008D6FEC">
      <w:headerReference w:type="default" r:id="rId8"/>
      <w:footerReference w:type="default" r:id="rId9"/>
      <w:pgSz w:w="16840" w:h="11907" w:orient="landscape"/>
      <w:pgMar w:top="992" w:right="1440" w:bottom="851" w:left="1440" w:header="720" w:footer="47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45B4" w14:textId="77777777" w:rsidR="001A6DA3" w:rsidRDefault="001A6DA3" w:rsidP="002A4681">
      <w:r>
        <w:separator/>
      </w:r>
    </w:p>
  </w:endnote>
  <w:endnote w:type="continuationSeparator" w:id="0">
    <w:p w14:paraId="1F14FEA9" w14:textId="77777777" w:rsidR="001A6DA3" w:rsidRDefault="001A6DA3" w:rsidP="002A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A6DF" w14:textId="34BBE353" w:rsidR="002A4681" w:rsidRPr="002A4681" w:rsidRDefault="002A4681" w:rsidP="002A4681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b/>
        <w:bCs/>
        <w:i/>
        <w:iCs/>
        <w:sz w:val="18"/>
        <w:szCs w:val="18"/>
        <w:lang w:val="en-ZA" w:eastAsia="en-US"/>
      </w:rPr>
    </w:pPr>
    <w:r w:rsidRPr="002A4681">
      <w:rPr>
        <w:rFonts w:asciiTheme="minorHAnsi" w:eastAsiaTheme="minorHAnsi" w:hAnsiTheme="minorHAnsi" w:cstheme="minorBidi"/>
        <w:b/>
        <w:bCs/>
        <w:i/>
        <w:iCs/>
        <w:sz w:val="18"/>
        <w:szCs w:val="18"/>
        <w:lang w:val="en-ZA" w:eastAsia="en-US"/>
      </w:rPr>
      <w:t>GLF-</w:t>
    </w:r>
    <w:r w:rsidR="00450888">
      <w:rPr>
        <w:rFonts w:asciiTheme="minorHAnsi" w:eastAsiaTheme="minorHAnsi" w:hAnsiTheme="minorHAnsi" w:cstheme="minorBidi"/>
        <w:b/>
        <w:bCs/>
        <w:i/>
        <w:iCs/>
        <w:sz w:val="18"/>
        <w:szCs w:val="18"/>
        <w:lang w:val="en-ZA" w:eastAsia="en-US"/>
      </w:rPr>
      <w:t>PEM-VET-</w:t>
    </w:r>
    <w:r w:rsidR="007D1EAA">
      <w:rPr>
        <w:rFonts w:asciiTheme="minorHAnsi" w:eastAsiaTheme="minorHAnsi" w:hAnsiTheme="minorHAnsi" w:cstheme="minorBidi"/>
        <w:b/>
        <w:bCs/>
        <w:i/>
        <w:iCs/>
        <w:sz w:val="18"/>
        <w:szCs w:val="18"/>
        <w:lang w:val="en-ZA" w:eastAsia="en-US"/>
      </w:rPr>
      <w:t>04A</w:t>
    </w:r>
    <w:r w:rsidRPr="002A4681">
      <w:rPr>
        <w:rFonts w:asciiTheme="minorHAnsi" w:eastAsiaTheme="minorHAnsi" w:hAnsiTheme="minorHAnsi" w:cstheme="minorBidi"/>
        <w:b/>
        <w:bCs/>
        <w:i/>
        <w:iCs/>
        <w:sz w:val="18"/>
        <w:szCs w:val="18"/>
        <w:lang w:val="en-ZA" w:eastAsia="en-US"/>
      </w:rPr>
      <w:t>_v1</w:t>
    </w:r>
    <w:r w:rsidRPr="002A4681">
      <w:rPr>
        <w:rFonts w:asciiTheme="minorHAnsi" w:eastAsiaTheme="minorHAnsi" w:hAnsiTheme="minorHAnsi" w:cstheme="minorBidi"/>
        <w:sz w:val="18"/>
        <w:szCs w:val="18"/>
        <w:lang w:val="en-ZA" w:eastAsia="en-US"/>
      </w:rPr>
      <w:tab/>
    </w:r>
    <w:r w:rsidRPr="002A4681">
      <w:rPr>
        <w:rFonts w:asciiTheme="minorHAnsi" w:eastAsiaTheme="minorHAnsi" w:hAnsiTheme="minorHAnsi" w:cstheme="minorBidi"/>
        <w:sz w:val="18"/>
        <w:szCs w:val="18"/>
        <w:lang w:val="en-ZA" w:eastAsia="en-US"/>
      </w:rPr>
      <w:tab/>
    </w:r>
    <w:sdt>
      <w:sdtPr>
        <w:rPr>
          <w:rFonts w:asciiTheme="minorHAnsi" w:eastAsiaTheme="minorHAnsi" w:hAnsiTheme="minorHAnsi" w:cstheme="minorBidi"/>
          <w:sz w:val="18"/>
          <w:szCs w:val="18"/>
          <w:lang w:val="en-ZA" w:eastAsia="en-US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eastAsiaTheme="minorHAnsi" w:hAnsiTheme="minorHAnsi" w:cstheme="minorBidi"/>
              <w:sz w:val="18"/>
              <w:szCs w:val="18"/>
              <w:lang w:val="en-ZA" w:eastAsia="en-US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A4681">
              <w:rPr>
                <w:rFonts w:asciiTheme="minorHAnsi" w:eastAsiaTheme="minorHAnsi" w:hAnsiTheme="minorHAnsi" w:cstheme="minorBidi"/>
                <w:sz w:val="18"/>
                <w:szCs w:val="18"/>
                <w:lang w:val="en-ZA" w:eastAsia="en-US"/>
              </w:rPr>
              <w:t xml:space="preserve">Page </w:t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fldChar w:fldCharType="begin"/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instrText xml:space="preserve"> PAGE </w:instrText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fldChar w:fldCharType="separate"/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t>1</w:t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fldChar w:fldCharType="end"/>
            </w:r>
            <w:r w:rsidRPr="002A4681">
              <w:rPr>
                <w:rFonts w:asciiTheme="minorHAnsi" w:eastAsiaTheme="minorHAnsi" w:hAnsiTheme="minorHAnsi" w:cstheme="minorBidi"/>
                <w:sz w:val="18"/>
                <w:szCs w:val="18"/>
                <w:lang w:val="en-ZA" w:eastAsia="en-US"/>
              </w:rPr>
              <w:t xml:space="preserve"> of </w:t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fldChar w:fldCharType="begin"/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instrText xml:space="preserve"> NUMPAGES  </w:instrText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fldChar w:fldCharType="separate"/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t>1</w:t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fldChar w:fldCharType="end"/>
            </w:r>
          </w:sdtContent>
        </w:sdt>
      </w:sdtContent>
    </w:sdt>
  </w:p>
  <w:p w14:paraId="633AF6AE" w14:textId="77777777" w:rsidR="002A4681" w:rsidRDefault="002A4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1177" w14:textId="77777777" w:rsidR="008D6FEC" w:rsidRDefault="008D6FEC" w:rsidP="008D6FEC">
    <w:pPr>
      <w:tabs>
        <w:tab w:val="center" w:pos="4513"/>
        <w:tab w:val="right" w:pos="13892"/>
      </w:tabs>
      <w:rPr>
        <w:rFonts w:asciiTheme="minorHAnsi" w:eastAsiaTheme="minorHAnsi" w:hAnsiTheme="minorHAnsi" w:cstheme="minorBidi"/>
        <w:b/>
        <w:bCs/>
        <w:i/>
        <w:iCs/>
        <w:sz w:val="18"/>
        <w:szCs w:val="18"/>
        <w:lang w:val="en-ZA" w:eastAsia="en-US"/>
      </w:rPr>
    </w:pPr>
  </w:p>
  <w:p w14:paraId="0D4D8FCA" w14:textId="513C3250" w:rsidR="00034784" w:rsidRPr="002A4681" w:rsidRDefault="00034784" w:rsidP="008D6FEC">
    <w:pPr>
      <w:tabs>
        <w:tab w:val="center" w:pos="4513"/>
        <w:tab w:val="right" w:pos="13892"/>
      </w:tabs>
      <w:rPr>
        <w:rFonts w:asciiTheme="minorHAnsi" w:eastAsiaTheme="minorHAnsi" w:hAnsiTheme="minorHAnsi" w:cstheme="minorBidi"/>
        <w:b/>
        <w:bCs/>
        <w:i/>
        <w:iCs/>
        <w:sz w:val="18"/>
        <w:szCs w:val="18"/>
        <w:lang w:val="en-ZA" w:eastAsia="en-US"/>
      </w:rPr>
    </w:pPr>
    <w:r w:rsidRPr="002A4681">
      <w:rPr>
        <w:rFonts w:asciiTheme="minorHAnsi" w:eastAsiaTheme="minorHAnsi" w:hAnsiTheme="minorHAnsi" w:cstheme="minorBidi"/>
        <w:b/>
        <w:bCs/>
        <w:i/>
        <w:iCs/>
        <w:sz w:val="18"/>
        <w:szCs w:val="18"/>
        <w:lang w:val="en-ZA" w:eastAsia="en-US"/>
      </w:rPr>
      <w:t>GLF-</w:t>
    </w:r>
    <w:r>
      <w:rPr>
        <w:rFonts w:asciiTheme="minorHAnsi" w:eastAsiaTheme="minorHAnsi" w:hAnsiTheme="minorHAnsi" w:cstheme="minorBidi"/>
        <w:b/>
        <w:bCs/>
        <w:i/>
        <w:iCs/>
        <w:sz w:val="18"/>
        <w:szCs w:val="18"/>
        <w:lang w:val="en-ZA" w:eastAsia="en-US"/>
      </w:rPr>
      <w:t>PEM-VET-04A</w:t>
    </w:r>
    <w:r w:rsidRPr="002A4681">
      <w:rPr>
        <w:rFonts w:asciiTheme="minorHAnsi" w:eastAsiaTheme="minorHAnsi" w:hAnsiTheme="minorHAnsi" w:cstheme="minorBidi"/>
        <w:b/>
        <w:bCs/>
        <w:i/>
        <w:iCs/>
        <w:sz w:val="18"/>
        <w:szCs w:val="18"/>
        <w:lang w:val="en-ZA" w:eastAsia="en-US"/>
      </w:rPr>
      <w:t>_v1</w:t>
    </w:r>
    <w:r w:rsidRPr="002A4681">
      <w:rPr>
        <w:rFonts w:asciiTheme="minorHAnsi" w:eastAsiaTheme="minorHAnsi" w:hAnsiTheme="minorHAnsi" w:cstheme="minorBidi"/>
        <w:sz w:val="18"/>
        <w:szCs w:val="18"/>
        <w:lang w:val="en-ZA" w:eastAsia="en-US"/>
      </w:rPr>
      <w:tab/>
    </w:r>
    <w:r w:rsidRPr="002A4681">
      <w:rPr>
        <w:rFonts w:asciiTheme="minorHAnsi" w:eastAsiaTheme="minorHAnsi" w:hAnsiTheme="minorHAnsi" w:cstheme="minorBidi"/>
        <w:sz w:val="18"/>
        <w:szCs w:val="18"/>
        <w:lang w:val="en-ZA" w:eastAsia="en-US"/>
      </w:rPr>
      <w:tab/>
    </w:r>
    <w:sdt>
      <w:sdtPr>
        <w:rPr>
          <w:rFonts w:asciiTheme="minorHAnsi" w:eastAsiaTheme="minorHAnsi" w:hAnsiTheme="minorHAnsi" w:cstheme="minorBidi"/>
          <w:sz w:val="18"/>
          <w:szCs w:val="18"/>
          <w:lang w:val="en-ZA" w:eastAsia="en-US"/>
        </w:rPr>
        <w:id w:val="-6622308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eastAsiaTheme="minorHAnsi" w:hAnsiTheme="minorHAnsi" w:cstheme="minorBidi"/>
              <w:sz w:val="18"/>
              <w:szCs w:val="18"/>
              <w:lang w:val="en-ZA" w:eastAsia="en-US"/>
            </w:rPr>
            <w:id w:val="-2114574167"/>
            <w:docPartObj>
              <w:docPartGallery w:val="Page Numbers (Top of Page)"/>
              <w:docPartUnique/>
            </w:docPartObj>
          </w:sdtPr>
          <w:sdtEndPr/>
          <w:sdtContent>
            <w:r w:rsidR="00DB54A6">
              <w:rPr>
                <w:rFonts w:asciiTheme="minorHAnsi" w:eastAsiaTheme="minorHAnsi" w:hAnsiTheme="minorHAnsi" w:cstheme="minorBidi"/>
                <w:sz w:val="18"/>
                <w:szCs w:val="18"/>
                <w:lang w:val="en-ZA" w:eastAsia="en-US"/>
              </w:rPr>
              <w:t xml:space="preserve">           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n-ZA" w:eastAsia="en-US"/>
              </w:rPr>
              <w:t xml:space="preserve"> </w:t>
            </w:r>
            <w:r w:rsidRPr="002A4681">
              <w:rPr>
                <w:rFonts w:asciiTheme="minorHAnsi" w:eastAsiaTheme="minorHAnsi" w:hAnsiTheme="minorHAnsi" w:cstheme="minorBidi"/>
                <w:sz w:val="18"/>
                <w:szCs w:val="18"/>
                <w:lang w:val="en-ZA" w:eastAsia="en-US"/>
              </w:rPr>
              <w:t xml:space="preserve">Page </w:t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fldChar w:fldCharType="begin"/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instrText xml:space="preserve"> PAGE </w:instrText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fldChar w:fldCharType="separate"/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t>1</w:t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fldChar w:fldCharType="end"/>
            </w:r>
            <w:r w:rsidRPr="002A4681">
              <w:rPr>
                <w:rFonts w:asciiTheme="minorHAnsi" w:eastAsiaTheme="minorHAnsi" w:hAnsiTheme="minorHAnsi" w:cstheme="minorBidi"/>
                <w:sz w:val="18"/>
                <w:szCs w:val="18"/>
                <w:lang w:val="en-ZA" w:eastAsia="en-US"/>
              </w:rPr>
              <w:t xml:space="preserve"> of </w:t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fldChar w:fldCharType="begin"/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instrText xml:space="preserve"> NUMPAGES  </w:instrText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fldChar w:fldCharType="separate"/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t>1</w:t>
            </w:r>
            <w:r w:rsidRPr="002A4681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n-ZA" w:eastAsia="en-US"/>
              </w:rPr>
              <w:fldChar w:fldCharType="end"/>
            </w:r>
          </w:sdtContent>
        </w:sdt>
      </w:sdtContent>
    </w:sdt>
  </w:p>
  <w:p w14:paraId="7391FEF6" w14:textId="77777777" w:rsidR="00034784" w:rsidRDefault="0003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33CE" w14:textId="77777777" w:rsidR="001A6DA3" w:rsidRDefault="001A6DA3" w:rsidP="002A4681">
      <w:r>
        <w:separator/>
      </w:r>
    </w:p>
  </w:footnote>
  <w:footnote w:type="continuationSeparator" w:id="0">
    <w:p w14:paraId="26CBB654" w14:textId="77777777" w:rsidR="001A6DA3" w:rsidRDefault="001A6DA3" w:rsidP="002A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4978"/>
      <w:gridCol w:w="3385"/>
    </w:tblGrid>
    <w:tr w:rsidR="002A4681" w:rsidRPr="002A4681" w14:paraId="20CAE33A" w14:textId="77777777" w:rsidTr="00BE502A">
      <w:trPr>
        <w:cantSplit/>
        <w:trHeight w:val="991"/>
      </w:trPr>
      <w:tc>
        <w:tcPr>
          <w:tcW w:w="2127" w:type="dxa"/>
          <w:tcBorders>
            <w:bottom w:val="nil"/>
          </w:tcBorders>
        </w:tcPr>
        <w:p w14:paraId="5F90F6B0" w14:textId="77777777" w:rsidR="002A4681" w:rsidRPr="002A4681" w:rsidRDefault="002A4681" w:rsidP="002A4681">
          <w:pPr>
            <w:spacing w:line="276" w:lineRule="auto"/>
            <w:jc w:val="center"/>
            <w:rPr>
              <w:rFonts w:ascii="Calibri" w:hAnsi="Calibri" w:cs="Calibri"/>
              <w:b/>
              <w:bCs/>
              <w:sz w:val="22"/>
              <w:szCs w:val="22"/>
              <w:lang w:eastAsia="en-US"/>
            </w:rPr>
          </w:pPr>
          <w:r w:rsidRPr="002A4681">
            <w:rPr>
              <w:rFonts w:ascii="Calibri" w:hAnsi="Calibri" w:cs="Calibri"/>
              <w:b/>
              <w:bCs/>
              <w:sz w:val="22"/>
              <w:szCs w:val="22"/>
              <w:lang w:eastAsia="en-US"/>
            </w:rPr>
            <w:t>Doc Number:</w:t>
          </w:r>
        </w:p>
        <w:p w14:paraId="5754A0EB" w14:textId="1D8F9962" w:rsidR="002A4681" w:rsidRPr="002A4681" w:rsidRDefault="002A4681" w:rsidP="002A4681">
          <w:pPr>
            <w:spacing w:line="276" w:lineRule="auto"/>
            <w:jc w:val="center"/>
            <w:rPr>
              <w:rFonts w:ascii="Calibri" w:hAnsi="Calibri" w:cs="Calibri"/>
              <w:color w:val="FF0000"/>
              <w:sz w:val="18"/>
              <w:szCs w:val="18"/>
              <w:lang w:eastAsia="en-US"/>
            </w:rPr>
          </w:pPr>
          <w:r w:rsidRPr="002A4681">
            <w:rPr>
              <w:rFonts w:ascii="Calibri" w:hAnsi="Calibri" w:cs="Calibri"/>
              <w:sz w:val="18"/>
              <w:szCs w:val="18"/>
              <w:lang w:eastAsia="en-US"/>
            </w:rPr>
            <w:t>GLF-</w:t>
          </w:r>
          <w:r w:rsidR="00450888">
            <w:rPr>
              <w:rFonts w:ascii="Calibri" w:hAnsi="Calibri" w:cs="Calibri"/>
              <w:sz w:val="18"/>
              <w:szCs w:val="18"/>
              <w:lang w:eastAsia="en-US"/>
            </w:rPr>
            <w:t>PEM-VET-04A</w:t>
          </w:r>
        </w:p>
      </w:tc>
      <w:tc>
        <w:tcPr>
          <w:tcW w:w="4978" w:type="dxa"/>
          <w:vMerge w:val="restart"/>
          <w:tcBorders>
            <w:right w:val="single" w:sz="4" w:space="0" w:color="auto"/>
          </w:tcBorders>
          <w:vAlign w:val="center"/>
        </w:tcPr>
        <w:p w14:paraId="30495A5A" w14:textId="77777777" w:rsidR="002A4681" w:rsidRDefault="002A4681" w:rsidP="002A468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RESIDUES DEPLETION STUDIES TEMPLATE</w:t>
          </w:r>
        </w:p>
        <w:p w14:paraId="64AE2F2F" w14:textId="4477501E" w:rsidR="002A4681" w:rsidRPr="002A4681" w:rsidRDefault="002A4681" w:rsidP="002A4681">
          <w:pPr>
            <w:widowControl w:val="0"/>
            <w:snapToGrid w:val="0"/>
            <w:jc w:val="center"/>
            <w:rPr>
              <w:rFonts w:ascii="Calibri" w:hAnsi="Calibri" w:cs="Calibri"/>
              <w:b/>
              <w:sz w:val="28"/>
              <w:szCs w:val="28"/>
              <w:lang w:val="en-ZA" w:eastAsia="en-US"/>
            </w:rPr>
          </w:pPr>
        </w:p>
      </w:tc>
      <w:tc>
        <w:tcPr>
          <w:tcW w:w="3385" w:type="dxa"/>
          <w:tcBorders>
            <w:left w:val="single" w:sz="4" w:space="0" w:color="auto"/>
            <w:bottom w:val="nil"/>
          </w:tcBorders>
          <w:vAlign w:val="center"/>
        </w:tcPr>
        <w:p w14:paraId="095519C9" w14:textId="77777777" w:rsidR="002A4681" w:rsidRPr="002A4681" w:rsidRDefault="002A4681" w:rsidP="002A4681">
          <w:pPr>
            <w:spacing w:line="276" w:lineRule="auto"/>
            <w:jc w:val="center"/>
            <w:rPr>
              <w:rFonts w:ascii="Calibri" w:hAnsi="Calibri" w:cs="Calibri"/>
              <w:b/>
              <w:sz w:val="22"/>
              <w:szCs w:val="22"/>
              <w:lang w:eastAsia="en-US"/>
            </w:rPr>
          </w:pPr>
          <w:r w:rsidRPr="002A4681">
            <w:rPr>
              <w:rFonts w:asciiTheme="minorHAnsi" w:eastAsiaTheme="minorHAnsi" w:hAnsiTheme="minorHAnsi" w:cstheme="minorBidi"/>
              <w:noProof/>
              <w:sz w:val="22"/>
              <w:szCs w:val="22"/>
              <w:lang w:val="en-ZA" w:eastAsia="en-US"/>
            </w:rPr>
            <w:drawing>
              <wp:inline distT="0" distB="0" distL="0" distR="0" wp14:anchorId="33C2A3EA" wp14:editId="4D170AD8">
                <wp:extent cx="1308847" cy="608746"/>
                <wp:effectExtent l="0" t="0" r="5715" b="0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4681" w:rsidRPr="002A4681" w14:paraId="26AF725A" w14:textId="77777777" w:rsidTr="00BE502A">
      <w:trPr>
        <w:cantSplit/>
      </w:trPr>
      <w:tc>
        <w:tcPr>
          <w:tcW w:w="2127" w:type="dxa"/>
        </w:tcPr>
        <w:p w14:paraId="227BEC2F" w14:textId="77777777" w:rsidR="002A4681" w:rsidRPr="002A4681" w:rsidRDefault="002A4681" w:rsidP="002A4681">
          <w:pPr>
            <w:spacing w:line="276" w:lineRule="auto"/>
            <w:jc w:val="center"/>
            <w:rPr>
              <w:rFonts w:ascii="Calibri" w:hAnsi="Calibri" w:cs="Calibri"/>
              <w:sz w:val="18"/>
              <w:szCs w:val="18"/>
              <w:lang w:eastAsia="en-US"/>
            </w:rPr>
          </w:pPr>
          <w:r w:rsidRPr="002A4681">
            <w:rPr>
              <w:rFonts w:ascii="Calibri" w:hAnsi="Calibri" w:cs="Calibri"/>
              <w:sz w:val="18"/>
              <w:szCs w:val="18"/>
              <w:lang w:eastAsia="en-US"/>
            </w:rPr>
            <w:t>Revision: 1.0</w:t>
          </w:r>
        </w:p>
      </w:tc>
      <w:tc>
        <w:tcPr>
          <w:tcW w:w="4978" w:type="dxa"/>
          <w:vMerge/>
          <w:tcBorders>
            <w:right w:val="single" w:sz="4" w:space="0" w:color="auto"/>
          </w:tcBorders>
        </w:tcPr>
        <w:p w14:paraId="07207ED3" w14:textId="77777777" w:rsidR="002A4681" w:rsidRPr="002A4681" w:rsidRDefault="002A4681" w:rsidP="002A4681">
          <w:pPr>
            <w:spacing w:line="276" w:lineRule="auto"/>
            <w:jc w:val="center"/>
            <w:rPr>
              <w:rFonts w:ascii="Calibri" w:hAnsi="Calibri" w:cs="Calibri"/>
              <w:sz w:val="18"/>
              <w:szCs w:val="18"/>
              <w:lang w:eastAsia="en-US"/>
            </w:rPr>
          </w:pPr>
        </w:p>
      </w:tc>
      <w:tc>
        <w:tcPr>
          <w:tcW w:w="3385" w:type="dxa"/>
          <w:tcBorders>
            <w:left w:val="single" w:sz="4" w:space="0" w:color="auto"/>
          </w:tcBorders>
        </w:tcPr>
        <w:p w14:paraId="04AE1D87" w14:textId="3A0B4A17" w:rsidR="002A4681" w:rsidRPr="002A4681" w:rsidRDefault="002A4681" w:rsidP="002A4681">
          <w:pPr>
            <w:spacing w:line="276" w:lineRule="auto"/>
            <w:jc w:val="center"/>
            <w:rPr>
              <w:rFonts w:ascii="Calibri" w:hAnsi="Calibri" w:cs="Calibri"/>
              <w:sz w:val="18"/>
              <w:szCs w:val="18"/>
              <w:lang w:eastAsia="en-US"/>
            </w:rPr>
          </w:pPr>
          <w:r w:rsidRPr="002A4681">
            <w:rPr>
              <w:rFonts w:ascii="Calibri" w:hAnsi="Calibri" w:cs="Calibri"/>
              <w:sz w:val="18"/>
              <w:szCs w:val="18"/>
              <w:lang w:eastAsia="en-US"/>
            </w:rPr>
            <w:t>Effective date:</w:t>
          </w:r>
          <w:r w:rsidR="003962A6">
            <w:rPr>
              <w:rFonts w:ascii="Calibri" w:hAnsi="Calibri" w:cs="Calibri"/>
              <w:sz w:val="18"/>
              <w:szCs w:val="18"/>
              <w:lang w:eastAsia="en-US"/>
            </w:rPr>
            <w:t xml:space="preserve"> 01 June 2022</w:t>
          </w:r>
        </w:p>
      </w:tc>
    </w:tr>
  </w:tbl>
  <w:p w14:paraId="4EF08A78" w14:textId="77777777" w:rsidR="002A4681" w:rsidRDefault="002A4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0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8788"/>
      <w:gridCol w:w="3385"/>
    </w:tblGrid>
    <w:tr w:rsidR="008D6FEC" w:rsidRPr="002A4681" w14:paraId="77628D64" w14:textId="77777777" w:rsidTr="008D6FEC">
      <w:trPr>
        <w:cantSplit/>
        <w:trHeight w:val="991"/>
      </w:trPr>
      <w:tc>
        <w:tcPr>
          <w:tcW w:w="2127" w:type="dxa"/>
          <w:tcBorders>
            <w:bottom w:val="nil"/>
          </w:tcBorders>
        </w:tcPr>
        <w:p w14:paraId="03CB4F86" w14:textId="77777777" w:rsidR="008D6FEC" w:rsidRPr="002A4681" w:rsidRDefault="008D6FEC" w:rsidP="002A4681">
          <w:pPr>
            <w:spacing w:line="276" w:lineRule="auto"/>
            <w:jc w:val="center"/>
            <w:rPr>
              <w:rFonts w:ascii="Calibri" w:hAnsi="Calibri" w:cs="Calibri"/>
              <w:b/>
              <w:bCs/>
              <w:sz w:val="22"/>
              <w:szCs w:val="22"/>
              <w:lang w:eastAsia="en-US"/>
            </w:rPr>
          </w:pPr>
          <w:r w:rsidRPr="002A4681">
            <w:rPr>
              <w:rFonts w:ascii="Calibri" w:hAnsi="Calibri" w:cs="Calibri"/>
              <w:b/>
              <w:bCs/>
              <w:sz w:val="22"/>
              <w:szCs w:val="22"/>
              <w:lang w:eastAsia="en-US"/>
            </w:rPr>
            <w:t>Doc Number:</w:t>
          </w:r>
        </w:p>
        <w:p w14:paraId="29B68725" w14:textId="77777777" w:rsidR="008D6FEC" w:rsidRPr="002A4681" w:rsidRDefault="008D6FEC" w:rsidP="002A4681">
          <w:pPr>
            <w:spacing w:line="276" w:lineRule="auto"/>
            <w:jc w:val="center"/>
            <w:rPr>
              <w:rFonts w:ascii="Calibri" w:hAnsi="Calibri" w:cs="Calibri"/>
              <w:color w:val="FF0000"/>
              <w:sz w:val="18"/>
              <w:szCs w:val="18"/>
              <w:lang w:eastAsia="en-US"/>
            </w:rPr>
          </w:pPr>
          <w:r w:rsidRPr="002A4681">
            <w:rPr>
              <w:rFonts w:ascii="Calibri" w:hAnsi="Calibri" w:cs="Calibri"/>
              <w:sz w:val="18"/>
              <w:szCs w:val="18"/>
              <w:lang w:eastAsia="en-US"/>
            </w:rPr>
            <w:t>GLF-</w:t>
          </w:r>
          <w:r>
            <w:rPr>
              <w:rFonts w:ascii="Calibri" w:hAnsi="Calibri" w:cs="Calibri"/>
              <w:sz w:val="18"/>
              <w:szCs w:val="18"/>
              <w:lang w:eastAsia="en-US"/>
            </w:rPr>
            <w:t>PEM-VET-04A</w:t>
          </w:r>
        </w:p>
      </w:tc>
      <w:tc>
        <w:tcPr>
          <w:tcW w:w="8788" w:type="dxa"/>
          <w:vMerge w:val="restart"/>
          <w:tcBorders>
            <w:right w:val="single" w:sz="4" w:space="0" w:color="auto"/>
          </w:tcBorders>
          <w:vAlign w:val="center"/>
        </w:tcPr>
        <w:p w14:paraId="5A6B6A82" w14:textId="77777777" w:rsidR="008D6FEC" w:rsidRDefault="008D6FEC" w:rsidP="002A468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RESIDUES DEPLETION STUDIES TEMPLATE</w:t>
          </w:r>
        </w:p>
        <w:p w14:paraId="65E1F5C9" w14:textId="77777777" w:rsidR="008D6FEC" w:rsidRPr="002A4681" w:rsidRDefault="008D6FEC" w:rsidP="002A4681">
          <w:pPr>
            <w:widowControl w:val="0"/>
            <w:snapToGrid w:val="0"/>
            <w:jc w:val="center"/>
            <w:rPr>
              <w:rFonts w:ascii="Calibri" w:hAnsi="Calibri" w:cs="Calibri"/>
              <w:b/>
              <w:sz w:val="28"/>
              <w:szCs w:val="28"/>
              <w:lang w:val="en-ZA" w:eastAsia="en-US"/>
            </w:rPr>
          </w:pPr>
        </w:p>
      </w:tc>
      <w:tc>
        <w:tcPr>
          <w:tcW w:w="3385" w:type="dxa"/>
          <w:tcBorders>
            <w:left w:val="single" w:sz="4" w:space="0" w:color="auto"/>
            <w:bottom w:val="nil"/>
          </w:tcBorders>
          <w:vAlign w:val="center"/>
        </w:tcPr>
        <w:p w14:paraId="289F03D3" w14:textId="77777777" w:rsidR="008D6FEC" w:rsidRPr="002A4681" w:rsidRDefault="008D6FEC" w:rsidP="002A4681">
          <w:pPr>
            <w:spacing w:line="276" w:lineRule="auto"/>
            <w:jc w:val="center"/>
            <w:rPr>
              <w:rFonts w:ascii="Calibri" w:hAnsi="Calibri" w:cs="Calibri"/>
              <w:b/>
              <w:sz w:val="22"/>
              <w:szCs w:val="22"/>
              <w:lang w:eastAsia="en-US"/>
            </w:rPr>
          </w:pPr>
          <w:r w:rsidRPr="002A4681">
            <w:rPr>
              <w:rFonts w:asciiTheme="minorHAnsi" w:eastAsiaTheme="minorHAnsi" w:hAnsiTheme="minorHAnsi" w:cstheme="minorBidi"/>
              <w:noProof/>
              <w:sz w:val="22"/>
              <w:szCs w:val="22"/>
              <w:lang w:val="en-ZA" w:eastAsia="en-US"/>
            </w:rPr>
            <w:drawing>
              <wp:inline distT="0" distB="0" distL="0" distR="0" wp14:anchorId="747EF5D5" wp14:editId="45A9DA99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6FEC" w:rsidRPr="002A4681" w14:paraId="613C6C03" w14:textId="77777777" w:rsidTr="008D6FEC">
      <w:trPr>
        <w:cantSplit/>
      </w:trPr>
      <w:tc>
        <w:tcPr>
          <w:tcW w:w="2127" w:type="dxa"/>
        </w:tcPr>
        <w:p w14:paraId="1AD72A12" w14:textId="77777777" w:rsidR="008D6FEC" w:rsidRPr="002A4681" w:rsidRDefault="008D6FEC" w:rsidP="002A4681">
          <w:pPr>
            <w:spacing w:line="276" w:lineRule="auto"/>
            <w:jc w:val="center"/>
            <w:rPr>
              <w:rFonts w:ascii="Calibri" w:hAnsi="Calibri" w:cs="Calibri"/>
              <w:sz w:val="18"/>
              <w:szCs w:val="18"/>
              <w:lang w:eastAsia="en-US"/>
            </w:rPr>
          </w:pPr>
          <w:r w:rsidRPr="002A4681">
            <w:rPr>
              <w:rFonts w:ascii="Calibri" w:hAnsi="Calibri" w:cs="Calibri"/>
              <w:sz w:val="18"/>
              <w:szCs w:val="18"/>
              <w:lang w:eastAsia="en-US"/>
            </w:rPr>
            <w:t>Revision: 1.0</w:t>
          </w:r>
        </w:p>
      </w:tc>
      <w:tc>
        <w:tcPr>
          <w:tcW w:w="8788" w:type="dxa"/>
          <w:vMerge/>
          <w:tcBorders>
            <w:right w:val="single" w:sz="4" w:space="0" w:color="auto"/>
          </w:tcBorders>
        </w:tcPr>
        <w:p w14:paraId="4B75A804" w14:textId="77777777" w:rsidR="008D6FEC" w:rsidRPr="002A4681" w:rsidRDefault="008D6FEC" w:rsidP="002A4681">
          <w:pPr>
            <w:spacing w:line="276" w:lineRule="auto"/>
            <w:jc w:val="center"/>
            <w:rPr>
              <w:rFonts w:ascii="Calibri" w:hAnsi="Calibri" w:cs="Calibri"/>
              <w:sz w:val="18"/>
              <w:szCs w:val="18"/>
              <w:lang w:eastAsia="en-US"/>
            </w:rPr>
          </w:pPr>
        </w:p>
      </w:tc>
      <w:tc>
        <w:tcPr>
          <w:tcW w:w="3385" w:type="dxa"/>
          <w:tcBorders>
            <w:left w:val="single" w:sz="4" w:space="0" w:color="auto"/>
          </w:tcBorders>
        </w:tcPr>
        <w:p w14:paraId="7BBB731F" w14:textId="403FAE36" w:rsidR="008D6FEC" w:rsidRPr="002A4681" w:rsidRDefault="008D6FEC" w:rsidP="002A4681">
          <w:pPr>
            <w:spacing w:line="276" w:lineRule="auto"/>
            <w:jc w:val="center"/>
            <w:rPr>
              <w:rFonts w:ascii="Calibri" w:hAnsi="Calibri" w:cs="Calibri"/>
              <w:sz w:val="18"/>
              <w:szCs w:val="18"/>
              <w:lang w:eastAsia="en-US"/>
            </w:rPr>
          </w:pPr>
          <w:r w:rsidRPr="002A4681">
            <w:rPr>
              <w:rFonts w:ascii="Calibri" w:hAnsi="Calibri" w:cs="Calibri"/>
              <w:sz w:val="18"/>
              <w:szCs w:val="18"/>
              <w:lang w:eastAsia="en-US"/>
            </w:rPr>
            <w:t xml:space="preserve">Effective date: </w:t>
          </w:r>
        </w:p>
      </w:tc>
    </w:tr>
  </w:tbl>
  <w:p w14:paraId="6608A3C0" w14:textId="77777777" w:rsidR="008D6FEC" w:rsidRDefault="008D6F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C2"/>
    <w:rsid w:val="00034784"/>
    <w:rsid w:val="000729FE"/>
    <w:rsid w:val="001A6DA3"/>
    <w:rsid w:val="001E3DDF"/>
    <w:rsid w:val="001F1E08"/>
    <w:rsid w:val="002A4681"/>
    <w:rsid w:val="0030305B"/>
    <w:rsid w:val="00362965"/>
    <w:rsid w:val="00374B7E"/>
    <w:rsid w:val="00391776"/>
    <w:rsid w:val="00392482"/>
    <w:rsid w:val="003962A6"/>
    <w:rsid w:val="003E478E"/>
    <w:rsid w:val="00450888"/>
    <w:rsid w:val="004A02D3"/>
    <w:rsid w:val="004E5836"/>
    <w:rsid w:val="0050229E"/>
    <w:rsid w:val="0054010A"/>
    <w:rsid w:val="005E13EB"/>
    <w:rsid w:val="00600F02"/>
    <w:rsid w:val="0063595E"/>
    <w:rsid w:val="006556F3"/>
    <w:rsid w:val="00666EAD"/>
    <w:rsid w:val="006E015E"/>
    <w:rsid w:val="006E0572"/>
    <w:rsid w:val="00721192"/>
    <w:rsid w:val="00737321"/>
    <w:rsid w:val="007B002B"/>
    <w:rsid w:val="007D1EAA"/>
    <w:rsid w:val="008425B9"/>
    <w:rsid w:val="00874BEA"/>
    <w:rsid w:val="008D6FEC"/>
    <w:rsid w:val="0090008B"/>
    <w:rsid w:val="00910991"/>
    <w:rsid w:val="00930156"/>
    <w:rsid w:val="00982ED5"/>
    <w:rsid w:val="00AB1B20"/>
    <w:rsid w:val="00AB6F45"/>
    <w:rsid w:val="00AC7AB3"/>
    <w:rsid w:val="00AE63BD"/>
    <w:rsid w:val="00B913A1"/>
    <w:rsid w:val="00BE502A"/>
    <w:rsid w:val="00C23189"/>
    <w:rsid w:val="00D53CF9"/>
    <w:rsid w:val="00D9194B"/>
    <w:rsid w:val="00DA70C2"/>
    <w:rsid w:val="00DB54A6"/>
    <w:rsid w:val="00DC50EF"/>
    <w:rsid w:val="00DF2753"/>
    <w:rsid w:val="00E77E58"/>
    <w:rsid w:val="00F90FFF"/>
    <w:rsid w:val="00F95362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EBA2CA"/>
  <w15:chartTrackingRefBased/>
  <w15:docId w15:val="{6958C118-733F-44F1-A3C0-7D955589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50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2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2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2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2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9E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6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681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A46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68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592</Words>
  <Characters>4396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INFORMATION ON RESIDUES DEPLETION</vt:lpstr>
    </vt:vector>
  </TitlesOfParts>
  <Company>vmd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INFORMATION ON RESIDUES DEPLETION</dc:title>
  <dc:subject/>
  <dc:creator>NOEL JOSEPH</dc:creator>
  <cp:keywords/>
  <dc:description/>
  <cp:lastModifiedBy>Alice Sigobodhla</cp:lastModifiedBy>
  <cp:revision>4</cp:revision>
  <cp:lastPrinted>1999-11-11T10:27:00Z</cp:lastPrinted>
  <dcterms:created xsi:type="dcterms:W3CDTF">2022-06-10T11:49:00Z</dcterms:created>
  <dcterms:modified xsi:type="dcterms:W3CDTF">2022-08-03T12:28:00Z</dcterms:modified>
</cp:coreProperties>
</file>